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FE675" w14:textId="5A759781" w:rsidR="00DE64A6" w:rsidRPr="00001BEC" w:rsidRDefault="00DE6763" w:rsidP="00232280">
      <w:pPr>
        <w:spacing w:line="240" w:lineRule="auto"/>
        <w:jc w:val="center"/>
        <w:rPr>
          <w:rFonts w:cstheme="majorHAnsi"/>
          <w:b/>
          <w:color w:val="1F497D" w:themeColor="text2"/>
          <w:sz w:val="48"/>
          <w:szCs w:val="48"/>
          <w:lang w:val="en-GB"/>
        </w:rPr>
      </w:pPr>
      <w:r>
        <w:rPr>
          <w:b/>
          <w:color w:val="1F497D" w:themeColor="text2"/>
          <w:sz w:val="48"/>
          <w:szCs w:val="48"/>
        </w:rPr>
        <w:t>E</w:t>
      </w:r>
      <w:r w:rsidR="00216CB5" w:rsidRPr="00001BEC">
        <w:rPr>
          <w:b/>
          <w:color w:val="1F497D" w:themeColor="text2"/>
          <w:sz w:val="48"/>
          <w:szCs w:val="48"/>
        </w:rPr>
        <w:t>ngaging the private sector in delivering quality maternal and newborn health services: [country]</w:t>
      </w:r>
    </w:p>
    <w:p w14:paraId="5239143C" w14:textId="77777777" w:rsidR="00216CB5" w:rsidRDefault="00216CB5" w:rsidP="00216CB5">
      <w:pPr>
        <w:rPr>
          <w:rFonts w:cstheme="majorHAnsi"/>
          <w:color w:val="000000"/>
          <w:sz w:val="22"/>
          <w:lang w:val="en-GB"/>
        </w:rPr>
      </w:pPr>
    </w:p>
    <w:p w14:paraId="72CA13D7" w14:textId="77777777" w:rsidR="00216CB5" w:rsidRDefault="00216CB5" w:rsidP="00DE64A6">
      <w:pPr>
        <w:jc w:val="center"/>
        <w:rPr>
          <w:rFonts w:cstheme="majorHAnsi"/>
          <w:color w:val="000000"/>
          <w:sz w:val="22"/>
          <w:lang w:val="en-GB"/>
        </w:rPr>
      </w:pPr>
    </w:p>
    <w:p w14:paraId="4D681B56" w14:textId="77777777" w:rsidR="00216CB5" w:rsidRPr="007319F7" w:rsidRDefault="00216CB5" w:rsidP="00DE64A6">
      <w:pPr>
        <w:jc w:val="center"/>
        <w:rPr>
          <w:rFonts w:cstheme="majorHAnsi"/>
          <w:color w:val="000000"/>
          <w:sz w:val="22"/>
          <w:lang w:val="en-GB"/>
        </w:rPr>
      </w:pPr>
    </w:p>
    <w:p w14:paraId="2DED9260" w14:textId="3F01D2F7" w:rsidR="00216CB5" w:rsidRPr="00232280" w:rsidRDefault="00216CB5" w:rsidP="00216CB5">
      <w:pPr>
        <w:spacing w:line="276" w:lineRule="auto"/>
        <w:jc w:val="center"/>
        <w:rPr>
          <w:color w:val="4F81BD" w:themeColor="accent1"/>
          <w:sz w:val="56"/>
          <w:szCs w:val="56"/>
          <w:lang w:val="en-GB"/>
        </w:rPr>
      </w:pPr>
      <w:r w:rsidRPr="00232280">
        <w:rPr>
          <w:color w:val="4F81BD" w:themeColor="accent1"/>
          <w:sz w:val="56"/>
          <w:szCs w:val="56"/>
          <w:lang w:val="en-GB"/>
        </w:rPr>
        <w:t xml:space="preserve">MULTI-STAKEHOLDER </w:t>
      </w:r>
      <w:r w:rsidR="00DE6763">
        <w:rPr>
          <w:color w:val="4F81BD" w:themeColor="accent1"/>
          <w:sz w:val="56"/>
          <w:szCs w:val="56"/>
          <w:lang w:val="en-GB"/>
        </w:rPr>
        <w:t>WORKSHOP</w:t>
      </w:r>
      <w:r w:rsidRPr="00232280">
        <w:rPr>
          <w:color w:val="4F81BD" w:themeColor="accent1"/>
          <w:sz w:val="56"/>
          <w:szCs w:val="56"/>
          <w:lang w:val="en-GB"/>
        </w:rPr>
        <w:t xml:space="preserve"> REPORT</w:t>
      </w:r>
    </w:p>
    <w:p w14:paraId="0E154871" w14:textId="77777777" w:rsidR="00216CB5" w:rsidRPr="00001BEC" w:rsidRDefault="00216CB5" w:rsidP="00216CB5">
      <w:pPr>
        <w:spacing w:line="276" w:lineRule="auto"/>
        <w:jc w:val="center"/>
        <w:rPr>
          <w:b/>
          <w:color w:val="1F497D" w:themeColor="text2"/>
          <w:sz w:val="40"/>
          <w:szCs w:val="40"/>
          <w:lang w:val="en-GB"/>
        </w:rPr>
      </w:pPr>
    </w:p>
    <w:p w14:paraId="0B600801" w14:textId="77777777" w:rsidR="00001BEC" w:rsidRPr="007319F7" w:rsidRDefault="00001BEC" w:rsidP="00216CB5">
      <w:pPr>
        <w:spacing w:line="276" w:lineRule="auto"/>
        <w:jc w:val="center"/>
        <w:rPr>
          <w:b/>
          <w:color w:val="1F497D" w:themeColor="text2"/>
          <w:sz w:val="56"/>
          <w:szCs w:val="56"/>
          <w:lang w:val="en-GB"/>
        </w:rPr>
      </w:pPr>
    </w:p>
    <w:p w14:paraId="6188C92D" w14:textId="77777777" w:rsidR="00DE64A6" w:rsidRDefault="00216CB5" w:rsidP="00216CB5">
      <w:pPr>
        <w:spacing w:line="276" w:lineRule="auto"/>
        <w:jc w:val="center"/>
        <w:rPr>
          <w:color w:val="1F497D" w:themeColor="text2"/>
          <w:sz w:val="28"/>
          <w:szCs w:val="28"/>
          <w:lang w:val="en-GB"/>
        </w:rPr>
      </w:pPr>
      <w:r>
        <w:rPr>
          <w:rFonts w:cstheme="majorHAnsi"/>
          <w:color w:val="1F497D" w:themeColor="text2"/>
          <w:sz w:val="28"/>
          <w:szCs w:val="28"/>
          <w:lang w:val="en-GB"/>
        </w:rPr>
        <w:t xml:space="preserve"> [date]</w:t>
      </w:r>
    </w:p>
    <w:p w14:paraId="579AB10B" w14:textId="77777777" w:rsidR="00DE64A6" w:rsidRPr="00216CB5" w:rsidRDefault="00216CB5" w:rsidP="00216CB5">
      <w:pPr>
        <w:spacing w:line="276" w:lineRule="auto"/>
        <w:jc w:val="center"/>
        <w:rPr>
          <w:color w:val="1F497D" w:themeColor="text2"/>
          <w:sz w:val="28"/>
          <w:szCs w:val="28"/>
          <w:lang w:val="en-GB"/>
        </w:rPr>
      </w:pPr>
      <w:r>
        <w:rPr>
          <w:color w:val="1F497D" w:themeColor="text2"/>
          <w:sz w:val="28"/>
          <w:szCs w:val="28"/>
          <w:lang w:val="en-GB"/>
        </w:rPr>
        <w:t>[city, country]</w:t>
      </w:r>
    </w:p>
    <w:p w14:paraId="6486C9D6" w14:textId="77777777" w:rsidR="00216CB5" w:rsidRPr="007319F7" w:rsidRDefault="00216CB5" w:rsidP="00DE64A6">
      <w:pPr>
        <w:spacing w:line="360" w:lineRule="auto"/>
        <w:jc w:val="center"/>
        <w:rPr>
          <w:sz w:val="28"/>
          <w:szCs w:val="28"/>
          <w:lang w:val="en-GB"/>
        </w:rPr>
      </w:pPr>
    </w:p>
    <w:p w14:paraId="21FA0497" w14:textId="77777777" w:rsidR="00DE64A6" w:rsidRDefault="00DE64A6" w:rsidP="00216CB5">
      <w:pPr>
        <w:spacing w:line="360" w:lineRule="auto"/>
        <w:rPr>
          <w:sz w:val="28"/>
          <w:szCs w:val="28"/>
          <w:lang w:val="en-GB"/>
        </w:rPr>
      </w:pPr>
    </w:p>
    <w:p w14:paraId="0F8ED346" w14:textId="77777777" w:rsidR="00DE64A6" w:rsidRDefault="00DE64A6" w:rsidP="00DE64A6">
      <w:pPr>
        <w:spacing w:line="360" w:lineRule="auto"/>
        <w:jc w:val="center"/>
        <w:rPr>
          <w:sz w:val="28"/>
          <w:szCs w:val="28"/>
          <w:lang w:val="en-GB"/>
        </w:rPr>
      </w:pPr>
    </w:p>
    <w:p w14:paraId="754BE3AB" w14:textId="77777777" w:rsidR="00DE64A6" w:rsidRPr="005B1842" w:rsidRDefault="00216CB5" w:rsidP="00DE64A6">
      <w:pPr>
        <w:spacing w:line="360" w:lineRule="auto"/>
        <w:jc w:val="center"/>
        <w:rPr>
          <w:color w:val="1F497D" w:themeColor="text2"/>
          <w:sz w:val="28"/>
          <w:szCs w:val="28"/>
          <w:lang w:val="en-GB"/>
        </w:rPr>
      </w:pPr>
      <w:r>
        <w:rPr>
          <w:color w:val="1F497D" w:themeColor="text2"/>
          <w:sz w:val="28"/>
          <w:szCs w:val="28"/>
          <w:lang w:val="en-GB"/>
        </w:rPr>
        <w:t>[Ministry of Health, Country]</w:t>
      </w:r>
      <w:r w:rsidRPr="00216CB5">
        <w:rPr>
          <w:color w:val="1F497D" w:themeColor="text2"/>
          <w:sz w:val="28"/>
          <w:szCs w:val="28"/>
          <w:lang w:val="en-GB"/>
        </w:rPr>
        <w:t xml:space="preserve"> </w:t>
      </w:r>
      <w:r w:rsidRPr="005B1842">
        <w:rPr>
          <w:color w:val="1F497D" w:themeColor="text2"/>
          <w:sz w:val="28"/>
          <w:szCs w:val="28"/>
          <w:lang w:val="en-GB"/>
        </w:rPr>
        <w:tab/>
      </w:r>
      <w:r w:rsidRPr="005B1842">
        <w:rPr>
          <w:color w:val="1F497D" w:themeColor="text2"/>
          <w:sz w:val="28"/>
          <w:szCs w:val="28"/>
          <w:lang w:val="en-GB"/>
        </w:rPr>
        <w:tab/>
      </w:r>
      <w:r w:rsidRPr="005B1842">
        <w:rPr>
          <w:color w:val="1F497D" w:themeColor="text2"/>
          <w:sz w:val="28"/>
          <w:szCs w:val="28"/>
          <w:lang w:val="en-GB"/>
        </w:rPr>
        <w:tab/>
      </w:r>
      <w:r w:rsidR="00DE64A6" w:rsidRPr="005B1842">
        <w:rPr>
          <w:color w:val="1F497D" w:themeColor="text2"/>
          <w:sz w:val="28"/>
          <w:szCs w:val="28"/>
          <w:lang w:val="en-GB"/>
        </w:rPr>
        <w:t>WHO</w:t>
      </w:r>
      <w:r>
        <w:rPr>
          <w:color w:val="1F497D" w:themeColor="text2"/>
          <w:sz w:val="28"/>
          <w:szCs w:val="28"/>
          <w:lang w:val="en-GB"/>
        </w:rPr>
        <w:t xml:space="preserve"> </w:t>
      </w:r>
      <w:r w:rsidR="00DE64A6" w:rsidRPr="007319F7">
        <w:rPr>
          <w:lang w:val="en-GB"/>
        </w:rPr>
        <w:br w:type="page"/>
      </w:r>
    </w:p>
    <w:p w14:paraId="7B69FCA5" w14:textId="77777777" w:rsidR="00DE64A6" w:rsidRPr="007319F7" w:rsidRDefault="00DE64A6" w:rsidP="00DE64A6">
      <w:pPr>
        <w:pStyle w:val="TOCHeading"/>
        <w:rPr>
          <w:rFonts w:ascii="SegoeUI" w:hAnsi="SegoeUI" w:cs="OfficinaSansStd-Bold"/>
          <w:b w:val="0"/>
          <w:bCs/>
          <w:color w:val="004358"/>
          <w:sz w:val="21"/>
          <w:szCs w:val="21"/>
          <w:lang w:val="en-GB"/>
        </w:rPr>
      </w:pPr>
    </w:p>
    <w:sdt>
      <w:sdtPr>
        <w:rPr>
          <w:rFonts w:eastAsiaTheme="minorHAnsi" w:cstheme="minorBidi"/>
          <w:b w:val="0"/>
          <w:color w:val="auto"/>
          <w:sz w:val="24"/>
          <w:szCs w:val="22"/>
          <w:lang w:val="en-GB"/>
        </w:rPr>
        <w:id w:val="-430669961"/>
        <w:docPartObj>
          <w:docPartGallery w:val="Table of Contents"/>
          <w:docPartUnique/>
        </w:docPartObj>
      </w:sdtPr>
      <w:sdtEndPr>
        <w:rPr>
          <w:rFonts w:eastAsia="Times New Roman" w:cs="Times New Roman"/>
          <w:bCs/>
        </w:rPr>
      </w:sdtEndPr>
      <w:sdtContent>
        <w:p w14:paraId="2C0E4AF1" w14:textId="77777777" w:rsidR="00DE64A6" w:rsidRPr="007319F7" w:rsidRDefault="00DE64A6" w:rsidP="00DE64A6">
          <w:pPr>
            <w:pStyle w:val="TOCHeading"/>
            <w:rPr>
              <w:lang w:val="en-GB"/>
            </w:rPr>
          </w:pPr>
          <w:r w:rsidRPr="007319F7">
            <w:rPr>
              <w:lang w:val="en-GB"/>
            </w:rPr>
            <w:t>Contents</w:t>
          </w:r>
        </w:p>
        <w:p w14:paraId="627D4EB5" w14:textId="77777777" w:rsidR="00490327" w:rsidRDefault="00232280">
          <w:pPr>
            <w:pStyle w:val="TOC1"/>
            <w:tabs>
              <w:tab w:val="right" w:leader="dot" w:pos="9350"/>
            </w:tabs>
            <w:rPr>
              <w:rFonts w:asciiTheme="minorHAnsi" w:eastAsiaTheme="minorEastAsia" w:hAnsiTheme="minorHAnsi" w:cstheme="minorBidi"/>
              <w:b w:val="0"/>
              <w:noProof/>
              <w:szCs w:val="24"/>
              <w:lang w:val="en-GB" w:eastAsia="ja-JP"/>
            </w:rPr>
          </w:pPr>
          <w:r>
            <w:rPr>
              <w:rFonts w:eastAsiaTheme="minorHAnsi" w:cstheme="minorBidi"/>
              <w:sz w:val="22"/>
              <w:szCs w:val="24"/>
              <w:lang w:val="en-GB"/>
            </w:rPr>
            <w:fldChar w:fldCharType="begin"/>
          </w:r>
          <w:r>
            <w:rPr>
              <w:rFonts w:eastAsiaTheme="minorHAnsi" w:cstheme="minorBidi"/>
              <w:sz w:val="22"/>
              <w:szCs w:val="24"/>
              <w:lang w:val="en-GB"/>
            </w:rPr>
            <w:instrText xml:space="preserve"> TOC \o "1-3" </w:instrText>
          </w:r>
          <w:r>
            <w:rPr>
              <w:rFonts w:eastAsiaTheme="minorHAnsi" w:cstheme="minorBidi"/>
              <w:sz w:val="22"/>
              <w:szCs w:val="24"/>
              <w:lang w:val="en-GB"/>
            </w:rPr>
            <w:fldChar w:fldCharType="separate"/>
          </w:r>
          <w:r w:rsidR="00490327" w:rsidRPr="00E05FDF">
            <w:rPr>
              <w:noProof/>
              <w:lang w:val="en-GB"/>
            </w:rPr>
            <w:t>Acknowledgements</w:t>
          </w:r>
          <w:r w:rsidR="00490327">
            <w:rPr>
              <w:noProof/>
            </w:rPr>
            <w:tab/>
          </w:r>
          <w:r w:rsidR="00490327">
            <w:rPr>
              <w:noProof/>
            </w:rPr>
            <w:fldChar w:fldCharType="begin"/>
          </w:r>
          <w:r w:rsidR="00490327">
            <w:rPr>
              <w:noProof/>
            </w:rPr>
            <w:instrText xml:space="preserve"> PAGEREF _Toc472789539 \h </w:instrText>
          </w:r>
          <w:r w:rsidR="00490327">
            <w:rPr>
              <w:noProof/>
            </w:rPr>
          </w:r>
          <w:r w:rsidR="00490327">
            <w:rPr>
              <w:noProof/>
            </w:rPr>
            <w:fldChar w:fldCharType="separate"/>
          </w:r>
          <w:r w:rsidR="00490327">
            <w:rPr>
              <w:noProof/>
            </w:rPr>
            <w:t>3</w:t>
          </w:r>
          <w:r w:rsidR="00490327">
            <w:rPr>
              <w:noProof/>
            </w:rPr>
            <w:fldChar w:fldCharType="end"/>
          </w:r>
        </w:p>
        <w:p w14:paraId="7C416B77" w14:textId="77777777" w:rsidR="00490327" w:rsidRDefault="00490327">
          <w:pPr>
            <w:pStyle w:val="TOC1"/>
            <w:tabs>
              <w:tab w:val="right" w:leader="dot" w:pos="9350"/>
            </w:tabs>
            <w:rPr>
              <w:rFonts w:asciiTheme="minorHAnsi" w:eastAsiaTheme="minorEastAsia" w:hAnsiTheme="minorHAnsi" w:cstheme="minorBidi"/>
              <w:b w:val="0"/>
              <w:noProof/>
              <w:szCs w:val="24"/>
              <w:lang w:val="en-GB" w:eastAsia="ja-JP"/>
            </w:rPr>
          </w:pPr>
          <w:r w:rsidRPr="00E05FDF">
            <w:rPr>
              <w:noProof/>
              <w:lang w:val="en-GB"/>
            </w:rPr>
            <w:t>Abbreviations and Acronyms</w:t>
          </w:r>
          <w:r>
            <w:rPr>
              <w:noProof/>
            </w:rPr>
            <w:tab/>
          </w:r>
          <w:r>
            <w:rPr>
              <w:noProof/>
            </w:rPr>
            <w:fldChar w:fldCharType="begin"/>
          </w:r>
          <w:r>
            <w:rPr>
              <w:noProof/>
            </w:rPr>
            <w:instrText xml:space="preserve"> PAGEREF _Toc472789540 \h </w:instrText>
          </w:r>
          <w:r>
            <w:rPr>
              <w:noProof/>
            </w:rPr>
          </w:r>
          <w:r>
            <w:rPr>
              <w:noProof/>
            </w:rPr>
            <w:fldChar w:fldCharType="separate"/>
          </w:r>
          <w:r>
            <w:rPr>
              <w:noProof/>
            </w:rPr>
            <w:t>4</w:t>
          </w:r>
          <w:r>
            <w:rPr>
              <w:noProof/>
            </w:rPr>
            <w:fldChar w:fldCharType="end"/>
          </w:r>
        </w:p>
        <w:p w14:paraId="74C49BC7" w14:textId="77777777" w:rsidR="00490327" w:rsidRDefault="00490327">
          <w:pPr>
            <w:pStyle w:val="TOC1"/>
            <w:tabs>
              <w:tab w:val="right" w:leader="dot" w:pos="9350"/>
            </w:tabs>
            <w:rPr>
              <w:rFonts w:asciiTheme="minorHAnsi" w:eastAsiaTheme="minorEastAsia" w:hAnsiTheme="minorHAnsi" w:cstheme="minorBidi"/>
              <w:b w:val="0"/>
              <w:noProof/>
              <w:szCs w:val="24"/>
              <w:lang w:val="en-GB" w:eastAsia="ja-JP"/>
            </w:rPr>
          </w:pPr>
          <w:r w:rsidRPr="00E05FDF">
            <w:rPr>
              <w:noProof/>
              <w:lang w:val="en-GB"/>
            </w:rPr>
            <w:t>Executive Summary</w:t>
          </w:r>
          <w:r>
            <w:rPr>
              <w:noProof/>
            </w:rPr>
            <w:tab/>
          </w:r>
          <w:r>
            <w:rPr>
              <w:noProof/>
            </w:rPr>
            <w:fldChar w:fldCharType="begin"/>
          </w:r>
          <w:r>
            <w:rPr>
              <w:noProof/>
            </w:rPr>
            <w:instrText xml:space="preserve"> PAGEREF _Toc472789541 \h </w:instrText>
          </w:r>
          <w:r>
            <w:rPr>
              <w:noProof/>
            </w:rPr>
          </w:r>
          <w:r>
            <w:rPr>
              <w:noProof/>
            </w:rPr>
            <w:fldChar w:fldCharType="separate"/>
          </w:r>
          <w:r>
            <w:rPr>
              <w:noProof/>
            </w:rPr>
            <w:t>5</w:t>
          </w:r>
          <w:r>
            <w:rPr>
              <w:noProof/>
            </w:rPr>
            <w:fldChar w:fldCharType="end"/>
          </w:r>
        </w:p>
        <w:p w14:paraId="359922B2" w14:textId="77777777" w:rsidR="00490327" w:rsidRDefault="00490327">
          <w:pPr>
            <w:pStyle w:val="TOC1"/>
            <w:tabs>
              <w:tab w:val="right" w:leader="dot" w:pos="9350"/>
            </w:tabs>
            <w:rPr>
              <w:rFonts w:asciiTheme="minorHAnsi" w:eastAsiaTheme="minorEastAsia" w:hAnsiTheme="minorHAnsi" w:cstheme="minorBidi"/>
              <w:b w:val="0"/>
              <w:noProof/>
              <w:szCs w:val="24"/>
              <w:lang w:val="en-GB" w:eastAsia="ja-JP"/>
            </w:rPr>
          </w:pPr>
          <w:r w:rsidRPr="00E05FDF">
            <w:rPr>
              <w:noProof/>
              <w:lang w:val="en-GB"/>
            </w:rPr>
            <w:t>1. Introduction</w:t>
          </w:r>
          <w:r>
            <w:rPr>
              <w:noProof/>
            </w:rPr>
            <w:tab/>
          </w:r>
          <w:r>
            <w:rPr>
              <w:noProof/>
            </w:rPr>
            <w:fldChar w:fldCharType="begin"/>
          </w:r>
          <w:r>
            <w:rPr>
              <w:noProof/>
            </w:rPr>
            <w:instrText xml:space="preserve"> PAGEREF _Toc472789542 \h </w:instrText>
          </w:r>
          <w:r>
            <w:rPr>
              <w:noProof/>
            </w:rPr>
          </w:r>
          <w:r>
            <w:rPr>
              <w:noProof/>
            </w:rPr>
            <w:fldChar w:fldCharType="separate"/>
          </w:r>
          <w:r>
            <w:rPr>
              <w:noProof/>
            </w:rPr>
            <w:t>6</w:t>
          </w:r>
          <w:r>
            <w:rPr>
              <w:noProof/>
            </w:rPr>
            <w:fldChar w:fldCharType="end"/>
          </w:r>
        </w:p>
        <w:p w14:paraId="4ED4D4D0" w14:textId="77777777" w:rsidR="00490327" w:rsidRDefault="00490327">
          <w:pPr>
            <w:pStyle w:val="TOC2"/>
            <w:tabs>
              <w:tab w:val="right" w:leader="dot" w:pos="9350"/>
            </w:tabs>
            <w:rPr>
              <w:rFonts w:asciiTheme="minorHAnsi" w:eastAsiaTheme="minorEastAsia" w:hAnsiTheme="minorHAnsi"/>
              <w:b w:val="0"/>
              <w:noProof/>
              <w:sz w:val="24"/>
              <w:szCs w:val="24"/>
              <w:lang w:val="en-GB" w:eastAsia="ja-JP"/>
            </w:rPr>
          </w:pPr>
          <w:r w:rsidRPr="00E05FDF">
            <w:rPr>
              <w:noProof/>
              <w:lang w:val="en-GB"/>
            </w:rPr>
            <w:t>1.1 Meeting overview</w:t>
          </w:r>
          <w:r>
            <w:rPr>
              <w:noProof/>
            </w:rPr>
            <w:tab/>
          </w:r>
          <w:r>
            <w:rPr>
              <w:noProof/>
            </w:rPr>
            <w:fldChar w:fldCharType="begin"/>
          </w:r>
          <w:r>
            <w:rPr>
              <w:noProof/>
            </w:rPr>
            <w:instrText xml:space="preserve"> PAGEREF _Toc472789543 \h </w:instrText>
          </w:r>
          <w:r>
            <w:rPr>
              <w:noProof/>
            </w:rPr>
          </w:r>
          <w:r>
            <w:rPr>
              <w:noProof/>
            </w:rPr>
            <w:fldChar w:fldCharType="separate"/>
          </w:r>
          <w:r>
            <w:rPr>
              <w:noProof/>
            </w:rPr>
            <w:t>6</w:t>
          </w:r>
          <w:r>
            <w:rPr>
              <w:noProof/>
            </w:rPr>
            <w:fldChar w:fldCharType="end"/>
          </w:r>
        </w:p>
        <w:p w14:paraId="55F51AB5" w14:textId="77777777" w:rsidR="00490327" w:rsidRDefault="00490327">
          <w:pPr>
            <w:pStyle w:val="TOC3"/>
            <w:tabs>
              <w:tab w:val="right" w:leader="dot" w:pos="9350"/>
            </w:tabs>
            <w:rPr>
              <w:rFonts w:asciiTheme="minorHAnsi" w:eastAsiaTheme="minorEastAsia" w:hAnsiTheme="minorHAnsi"/>
              <w:noProof/>
              <w:sz w:val="24"/>
              <w:szCs w:val="24"/>
              <w:lang w:val="en-GB" w:eastAsia="ja-JP"/>
            </w:rPr>
          </w:pPr>
          <w:r>
            <w:rPr>
              <w:noProof/>
            </w:rPr>
            <w:t>1.1.1 Meeting objectives</w:t>
          </w:r>
          <w:r>
            <w:rPr>
              <w:noProof/>
            </w:rPr>
            <w:tab/>
          </w:r>
          <w:r>
            <w:rPr>
              <w:noProof/>
            </w:rPr>
            <w:fldChar w:fldCharType="begin"/>
          </w:r>
          <w:r>
            <w:rPr>
              <w:noProof/>
            </w:rPr>
            <w:instrText xml:space="preserve"> PAGEREF _Toc472789544 \h </w:instrText>
          </w:r>
          <w:r>
            <w:rPr>
              <w:noProof/>
            </w:rPr>
          </w:r>
          <w:r>
            <w:rPr>
              <w:noProof/>
            </w:rPr>
            <w:fldChar w:fldCharType="separate"/>
          </w:r>
          <w:r>
            <w:rPr>
              <w:noProof/>
            </w:rPr>
            <w:t>6</w:t>
          </w:r>
          <w:r>
            <w:rPr>
              <w:noProof/>
            </w:rPr>
            <w:fldChar w:fldCharType="end"/>
          </w:r>
        </w:p>
        <w:p w14:paraId="370E8837" w14:textId="77777777" w:rsidR="00490327" w:rsidRDefault="00490327">
          <w:pPr>
            <w:pStyle w:val="TOC2"/>
            <w:tabs>
              <w:tab w:val="right" w:leader="dot" w:pos="9350"/>
            </w:tabs>
            <w:rPr>
              <w:rFonts w:asciiTheme="minorHAnsi" w:eastAsiaTheme="minorEastAsia" w:hAnsiTheme="minorHAnsi"/>
              <w:b w:val="0"/>
              <w:noProof/>
              <w:sz w:val="24"/>
              <w:szCs w:val="24"/>
              <w:lang w:val="en-GB" w:eastAsia="ja-JP"/>
            </w:rPr>
          </w:pPr>
          <w:r>
            <w:rPr>
              <w:noProof/>
            </w:rPr>
            <w:t xml:space="preserve">1.2 Meeting methodology </w:t>
          </w:r>
          <w:r>
            <w:rPr>
              <w:noProof/>
            </w:rPr>
            <w:tab/>
          </w:r>
          <w:r>
            <w:rPr>
              <w:noProof/>
            </w:rPr>
            <w:fldChar w:fldCharType="begin"/>
          </w:r>
          <w:r>
            <w:rPr>
              <w:noProof/>
            </w:rPr>
            <w:instrText xml:space="preserve"> PAGEREF _Toc472789545 \h </w:instrText>
          </w:r>
          <w:r>
            <w:rPr>
              <w:noProof/>
            </w:rPr>
          </w:r>
          <w:r>
            <w:rPr>
              <w:noProof/>
            </w:rPr>
            <w:fldChar w:fldCharType="separate"/>
          </w:r>
          <w:r>
            <w:rPr>
              <w:noProof/>
            </w:rPr>
            <w:t>6</w:t>
          </w:r>
          <w:r>
            <w:rPr>
              <w:noProof/>
            </w:rPr>
            <w:fldChar w:fldCharType="end"/>
          </w:r>
        </w:p>
        <w:p w14:paraId="438C867D" w14:textId="77777777" w:rsidR="00490327" w:rsidRDefault="00490327">
          <w:pPr>
            <w:pStyle w:val="TOC2"/>
            <w:tabs>
              <w:tab w:val="right" w:leader="dot" w:pos="9350"/>
            </w:tabs>
            <w:rPr>
              <w:rFonts w:asciiTheme="minorHAnsi" w:eastAsiaTheme="minorEastAsia" w:hAnsiTheme="minorHAnsi"/>
              <w:b w:val="0"/>
              <w:noProof/>
              <w:sz w:val="24"/>
              <w:szCs w:val="24"/>
              <w:lang w:val="en-GB" w:eastAsia="ja-JP"/>
            </w:rPr>
          </w:pPr>
          <w:r w:rsidRPr="00E05FDF">
            <w:rPr>
              <w:noProof/>
              <w:lang w:val="en-GB"/>
            </w:rPr>
            <w:t>1.3 Opening addresses</w:t>
          </w:r>
          <w:r>
            <w:rPr>
              <w:noProof/>
            </w:rPr>
            <w:tab/>
          </w:r>
          <w:r>
            <w:rPr>
              <w:noProof/>
            </w:rPr>
            <w:fldChar w:fldCharType="begin"/>
          </w:r>
          <w:r>
            <w:rPr>
              <w:noProof/>
            </w:rPr>
            <w:instrText xml:space="preserve"> PAGEREF _Toc472789546 \h </w:instrText>
          </w:r>
          <w:r>
            <w:rPr>
              <w:noProof/>
            </w:rPr>
          </w:r>
          <w:r>
            <w:rPr>
              <w:noProof/>
            </w:rPr>
            <w:fldChar w:fldCharType="separate"/>
          </w:r>
          <w:r>
            <w:rPr>
              <w:noProof/>
            </w:rPr>
            <w:t>7</w:t>
          </w:r>
          <w:r>
            <w:rPr>
              <w:noProof/>
            </w:rPr>
            <w:fldChar w:fldCharType="end"/>
          </w:r>
        </w:p>
        <w:p w14:paraId="01104174" w14:textId="77777777" w:rsidR="00490327" w:rsidRDefault="00490327">
          <w:pPr>
            <w:pStyle w:val="TOC1"/>
            <w:tabs>
              <w:tab w:val="right" w:leader="dot" w:pos="9350"/>
            </w:tabs>
            <w:rPr>
              <w:rFonts w:asciiTheme="minorHAnsi" w:eastAsiaTheme="minorEastAsia" w:hAnsiTheme="minorHAnsi" w:cstheme="minorBidi"/>
              <w:b w:val="0"/>
              <w:noProof/>
              <w:szCs w:val="24"/>
              <w:lang w:val="en-GB" w:eastAsia="ja-JP"/>
            </w:rPr>
          </w:pPr>
          <w:r w:rsidRPr="00E05FDF">
            <w:rPr>
              <w:noProof/>
              <w:lang w:val="en-GB"/>
            </w:rPr>
            <w:t>2. Review and Validation of the Situational Analysis</w:t>
          </w:r>
          <w:r>
            <w:rPr>
              <w:noProof/>
            </w:rPr>
            <w:tab/>
          </w:r>
          <w:r>
            <w:rPr>
              <w:noProof/>
            </w:rPr>
            <w:fldChar w:fldCharType="begin"/>
          </w:r>
          <w:r>
            <w:rPr>
              <w:noProof/>
            </w:rPr>
            <w:instrText xml:space="preserve"> PAGEREF _Toc472789547 \h </w:instrText>
          </w:r>
          <w:r>
            <w:rPr>
              <w:noProof/>
            </w:rPr>
          </w:r>
          <w:r>
            <w:rPr>
              <w:noProof/>
            </w:rPr>
            <w:fldChar w:fldCharType="separate"/>
          </w:r>
          <w:r>
            <w:rPr>
              <w:noProof/>
            </w:rPr>
            <w:t>8</w:t>
          </w:r>
          <w:r>
            <w:rPr>
              <w:noProof/>
            </w:rPr>
            <w:fldChar w:fldCharType="end"/>
          </w:r>
        </w:p>
        <w:p w14:paraId="67ABC306" w14:textId="77777777" w:rsidR="00490327" w:rsidRDefault="00490327">
          <w:pPr>
            <w:pStyle w:val="TOC2"/>
            <w:tabs>
              <w:tab w:val="right" w:leader="dot" w:pos="9350"/>
            </w:tabs>
            <w:rPr>
              <w:rFonts w:asciiTheme="minorHAnsi" w:eastAsiaTheme="minorEastAsia" w:hAnsiTheme="minorHAnsi"/>
              <w:b w:val="0"/>
              <w:noProof/>
              <w:sz w:val="24"/>
              <w:szCs w:val="24"/>
              <w:lang w:val="en-GB" w:eastAsia="ja-JP"/>
            </w:rPr>
          </w:pPr>
          <w:r w:rsidRPr="00E05FDF">
            <w:rPr>
              <w:noProof/>
              <w:lang w:val="en-GB"/>
            </w:rPr>
            <w:t>2.1 Validation of the situational analysis report</w:t>
          </w:r>
          <w:r>
            <w:rPr>
              <w:noProof/>
            </w:rPr>
            <w:tab/>
          </w:r>
          <w:r>
            <w:rPr>
              <w:noProof/>
            </w:rPr>
            <w:fldChar w:fldCharType="begin"/>
          </w:r>
          <w:r>
            <w:rPr>
              <w:noProof/>
            </w:rPr>
            <w:instrText xml:space="preserve"> PAGEREF _Toc472789548 \h </w:instrText>
          </w:r>
          <w:r>
            <w:rPr>
              <w:noProof/>
            </w:rPr>
          </w:r>
          <w:r>
            <w:rPr>
              <w:noProof/>
            </w:rPr>
            <w:fldChar w:fldCharType="separate"/>
          </w:r>
          <w:r>
            <w:rPr>
              <w:noProof/>
            </w:rPr>
            <w:t>8</w:t>
          </w:r>
          <w:r>
            <w:rPr>
              <w:noProof/>
            </w:rPr>
            <w:fldChar w:fldCharType="end"/>
          </w:r>
        </w:p>
        <w:p w14:paraId="4365ACC0" w14:textId="77777777" w:rsidR="00490327" w:rsidRDefault="00490327">
          <w:pPr>
            <w:pStyle w:val="TOC2"/>
            <w:tabs>
              <w:tab w:val="right" w:leader="dot" w:pos="9350"/>
            </w:tabs>
            <w:rPr>
              <w:rFonts w:asciiTheme="minorHAnsi" w:eastAsiaTheme="minorEastAsia" w:hAnsiTheme="minorHAnsi"/>
              <w:b w:val="0"/>
              <w:noProof/>
              <w:sz w:val="24"/>
              <w:szCs w:val="24"/>
              <w:lang w:val="en-GB" w:eastAsia="ja-JP"/>
            </w:rPr>
          </w:pPr>
          <w:r>
            <w:rPr>
              <w:noProof/>
            </w:rPr>
            <w:t>2.2 Prioritization of key challenges</w:t>
          </w:r>
          <w:r>
            <w:rPr>
              <w:noProof/>
            </w:rPr>
            <w:tab/>
          </w:r>
          <w:r>
            <w:rPr>
              <w:noProof/>
            </w:rPr>
            <w:fldChar w:fldCharType="begin"/>
          </w:r>
          <w:r>
            <w:rPr>
              <w:noProof/>
            </w:rPr>
            <w:instrText xml:space="preserve"> PAGEREF _Toc472789549 \h </w:instrText>
          </w:r>
          <w:r>
            <w:rPr>
              <w:noProof/>
            </w:rPr>
          </w:r>
          <w:r>
            <w:rPr>
              <w:noProof/>
            </w:rPr>
            <w:fldChar w:fldCharType="separate"/>
          </w:r>
          <w:r>
            <w:rPr>
              <w:noProof/>
            </w:rPr>
            <w:t>8</w:t>
          </w:r>
          <w:r>
            <w:rPr>
              <w:noProof/>
            </w:rPr>
            <w:fldChar w:fldCharType="end"/>
          </w:r>
        </w:p>
        <w:p w14:paraId="2EA11273" w14:textId="77777777" w:rsidR="00490327" w:rsidRDefault="00490327">
          <w:pPr>
            <w:pStyle w:val="TOC1"/>
            <w:tabs>
              <w:tab w:val="right" w:leader="dot" w:pos="9350"/>
            </w:tabs>
            <w:rPr>
              <w:rFonts w:asciiTheme="minorHAnsi" w:eastAsiaTheme="minorEastAsia" w:hAnsiTheme="minorHAnsi" w:cstheme="minorBidi"/>
              <w:b w:val="0"/>
              <w:noProof/>
              <w:szCs w:val="24"/>
              <w:lang w:val="en-GB" w:eastAsia="ja-JP"/>
            </w:rPr>
          </w:pPr>
          <w:r w:rsidRPr="00E05FDF">
            <w:rPr>
              <w:noProof/>
              <w:lang w:val="en-GB"/>
            </w:rPr>
            <w:t xml:space="preserve">3. Recommendations Addressing Key Challenges </w:t>
          </w:r>
          <w:r>
            <w:rPr>
              <w:noProof/>
            </w:rPr>
            <w:tab/>
          </w:r>
          <w:r>
            <w:rPr>
              <w:noProof/>
            </w:rPr>
            <w:fldChar w:fldCharType="begin"/>
          </w:r>
          <w:r>
            <w:rPr>
              <w:noProof/>
            </w:rPr>
            <w:instrText xml:space="preserve"> PAGEREF _Toc472789550 \h </w:instrText>
          </w:r>
          <w:r>
            <w:rPr>
              <w:noProof/>
            </w:rPr>
          </w:r>
          <w:r>
            <w:rPr>
              <w:noProof/>
            </w:rPr>
            <w:fldChar w:fldCharType="separate"/>
          </w:r>
          <w:r>
            <w:rPr>
              <w:noProof/>
            </w:rPr>
            <w:t>10</w:t>
          </w:r>
          <w:r>
            <w:rPr>
              <w:noProof/>
            </w:rPr>
            <w:fldChar w:fldCharType="end"/>
          </w:r>
        </w:p>
        <w:p w14:paraId="744D914D" w14:textId="77777777" w:rsidR="00490327" w:rsidRDefault="00490327">
          <w:pPr>
            <w:pStyle w:val="TOC1"/>
            <w:tabs>
              <w:tab w:val="right" w:leader="dot" w:pos="9350"/>
            </w:tabs>
            <w:rPr>
              <w:rFonts w:asciiTheme="minorHAnsi" w:eastAsiaTheme="minorEastAsia" w:hAnsiTheme="minorHAnsi" w:cstheme="minorBidi"/>
              <w:b w:val="0"/>
              <w:noProof/>
              <w:szCs w:val="24"/>
              <w:lang w:val="en-GB" w:eastAsia="ja-JP"/>
            </w:rPr>
          </w:pPr>
          <w:r w:rsidRPr="00E05FDF">
            <w:rPr>
              <w:noProof/>
              <w:lang w:val="en-GB"/>
            </w:rPr>
            <w:t>4. Conclusion and Next Steps</w:t>
          </w:r>
          <w:r>
            <w:rPr>
              <w:noProof/>
            </w:rPr>
            <w:tab/>
          </w:r>
          <w:r>
            <w:rPr>
              <w:noProof/>
            </w:rPr>
            <w:fldChar w:fldCharType="begin"/>
          </w:r>
          <w:r>
            <w:rPr>
              <w:noProof/>
            </w:rPr>
            <w:instrText xml:space="preserve"> PAGEREF _Toc472789551 \h </w:instrText>
          </w:r>
          <w:r>
            <w:rPr>
              <w:noProof/>
            </w:rPr>
          </w:r>
          <w:r>
            <w:rPr>
              <w:noProof/>
            </w:rPr>
            <w:fldChar w:fldCharType="separate"/>
          </w:r>
          <w:r>
            <w:rPr>
              <w:noProof/>
            </w:rPr>
            <w:t>11</w:t>
          </w:r>
          <w:r>
            <w:rPr>
              <w:noProof/>
            </w:rPr>
            <w:fldChar w:fldCharType="end"/>
          </w:r>
        </w:p>
        <w:p w14:paraId="5ECC3AC5" w14:textId="77777777" w:rsidR="00490327" w:rsidRDefault="00490327">
          <w:pPr>
            <w:pStyle w:val="TOC2"/>
            <w:tabs>
              <w:tab w:val="right" w:leader="dot" w:pos="9350"/>
            </w:tabs>
            <w:rPr>
              <w:rFonts w:asciiTheme="minorHAnsi" w:eastAsiaTheme="minorEastAsia" w:hAnsiTheme="minorHAnsi"/>
              <w:b w:val="0"/>
              <w:noProof/>
              <w:sz w:val="24"/>
              <w:szCs w:val="24"/>
              <w:lang w:val="en-GB" w:eastAsia="ja-JP"/>
            </w:rPr>
          </w:pPr>
          <w:r w:rsidRPr="00E05FDF">
            <w:rPr>
              <w:noProof/>
              <w:lang w:val="en-GB"/>
            </w:rPr>
            <w:t>4.1 Conclusion</w:t>
          </w:r>
          <w:r>
            <w:rPr>
              <w:noProof/>
            </w:rPr>
            <w:tab/>
          </w:r>
          <w:r>
            <w:rPr>
              <w:noProof/>
            </w:rPr>
            <w:fldChar w:fldCharType="begin"/>
          </w:r>
          <w:r>
            <w:rPr>
              <w:noProof/>
            </w:rPr>
            <w:instrText xml:space="preserve"> PAGEREF _Toc472789552 \h </w:instrText>
          </w:r>
          <w:r>
            <w:rPr>
              <w:noProof/>
            </w:rPr>
          </w:r>
          <w:r>
            <w:rPr>
              <w:noProof/>
            </w:rPr>
            <w:fldChar w:fldCharType="separate"/>
          </w:r>
          <w:r>
            <w:rPr>
              <w:noProof/>
            </w:rPr>
            <w:t>11</w:t>
          </w:r>
          <w:r>
            <w:rPr>
              <w:noProof/>
            </w:rPr>
            <w:fldChar w:fldCharType="end"/>
          </w:r>
        </w:p>
        <w:p w14:paraId="5BF784E3" w14:textId="77777777" w:rsidR="00490327" w:rsidRDefault="00490327">
          <w:pPr>
            <w:pStyle w:val="TOC2"/>
            <w:tabs>
              <w:tab w:val="right" w:leader="dot" w:pos="9350"/>
            </w:tabs>
            <w:rPr>
              <w:rFonts w:asciiTheme="minorHAnsi" w:eastAsiaTheme="minorEastAsia" w:hAnsiTheme="minorHAnsi"/>
              <w:b w:val="0"/>
              <w:noProof/>
              <w:sz w:val="24"/>
              <w:szCs w:val="24"/>
              <w:lang w:val="en-GB" w:eastAsia="ja-JP"/>
            </w:rPr>
          </w:pPr>
          <w:r w:rsidRPr="00E05FDF">
            <w:rPr>
              <w:noProof/>
              <w:lang w:val="en-GB"/>
            </w:rPr>
            <w:t>4.2 Next steps</w:t>
          </w:r>
          <w:r>
            <w:rPr>
              <w:noProof/>
            </w:rPr>
            <w:tab/>
          </w:r>
          <w:r>
            <w:rPr>
              <w:noProof/>
            </w:rPr>
            <w:fldChar w:fldCharType="begin"/>
          </w:r>
          <w:r>
            <w:rPr>
              <w:noProof/>
            </w:rPr>
            <w:instrText xml:space="preserve"> PAGEREF _Toc472789553 \h </w:instrText>
          </w:r>
          <w:r>
            <w:rPr>
              <w:noProof/>
            </w:rPr>
          </w:r>
          <w:r>
            <w:rPr>
              <w:noProof/>
            </w:rPr>
            <w:fldChar w:fldCharType="separate"/>
          </w:r>
          <w:r>
            <w:rPr>
              <w:noProof/>
            </w:rPr>
            <w:t>11</w:t>
          </w:r>
          <w:r>
            <w:rPr>
              <w:noProof/>
            </w:rPr>
            <w:fldChar w:fldCharType="end"/>
          </w:r>
        </w:p>
        <w:p w14:paraId="41B1D2D4" w14:textId="77777777" w:rsidR="00490327" w:rsidRDefault="00490327">
          <w:pPr>
            <w:pStyle w:val="TOC1"/>
            <w:tabs>
              <w:tab w:val="right" w:leader="dot" w:pos="9350"/>
            </w:tabs>
            <w:rPr>
              <w:rFonts w:asciiTheme="minorHAnsi" w:eastAsiaTheme="minorEastAsia" w:hAnsiTheme="minorHAnsi" w:cstheme="minorBidi"/>
              <w:b w:val="0"/>
              <w:noProof/>
              <w:szCs w:val="24"/>
              <w:lang w:val="en-GB" w:eastAsia="ja-JP"/>
            </w:rPr>
          </w:pPr>
          <w:r w:rsidRPr="00E05FDF">
            <w:rPr>
              <w:noProof/>
              <w:lang w:val="en-GB"/>
            </w:rPr>
            <w:t>Annex 1: Meeting Agenda</w:t>
          </w:r>
          <w:r>
            <w:rPr>
              <w:noProof/>
            </w:rPr>
            <w:tab/>
          </w:r>
          <w:r>
            <w:rPr>
              <w:noProof/>
            </w:rPr>
            <w:fldChar w:fldCharType="begin"/>
          </w:r>
          <w:r>
            <w:rPr>
              <w:noProof/>
            </w:rPr>
            <w:instrText xml:space="preserve"> PAGEREF _Toc472789554 \h </w:instrText>
          </w:r>
          <w:r>
            <w:rPr>
              <w:noProof/>
            </w:rPr>
          </w:r>
          <w:r>
            <w:rPr>
              <w:noProof/>
            </w:rPr>
            <w:fldChar w:fldCharType="separate"/>
          </w:r>
          <w:r>
            <w:rPr>
              <w:noProof/>
            </w:rPr>
            <w:t>12</w:t>
          </w:r>
          <w:r>
            <w:rPr>
              <w:noProof/>
            </w:rPr>
            <w:fldChar w:fldCharType="end"/>
          </w:r>
        </w:p>
        <w:p w14:paraId="5DF1EB1A" w14:textId="77777777" w:rsidR="00490327" w:rsidRDefault="00490327">
          <w:pPr>
            <w:pStyle w:val="TOC1"/>
            <w:tabs>
              <w:tab w:val="right" w:leader="dot" w:pos="9350"/>
            </w:tabs>
            <w:rPr>
              <w:rFonts w:asciiTheme="minorHAnsi" w:eastAsiaTheme="minorEastAsia" w:hAnsiTheme="minorHAnsi" w:cstheme="minorBidi"/>
              <w:b w:val="0"/>
              <w:noProof/>
              <w:szCs w:val="24"/>
              <w:lang w:val="en-GB" w:eastAsia="ja-JP"/>
            </w:rPr>
          </w:pPr>
          <w:r w:rsidRPr="00E05FDF">
            <w:rPr>
              <w:noProof/>
              <w:lang w:val="en-GB"/>
            </w:rPr>
            <w:t>Annex 2: List of Participants and Facilitators</w:t>
          </w:r>
          <w:r>
            <w:rPr>
              <w:noProof/>
            </w:rPr>
            <w:tab/>
          </w:r>
          <w:r>
            <w:rPr>
              <w:noProof/>
            </w:rPr>
            <w:fldChar w:fldCharType="begin"/>
          </w:r>
          <w:r>
            <w:rPr>
              <w:noProof/>
            </w:rPr>
            <w:instrText xml:space="preserve"> PAGEREF _Toc472789555 \h </w:instrText>
          </w:r>
          <w:r>
            <w:rPr>
              <w:noProof/>
            </w:rPr>
          </w:r>
          <w:r>
            <w:rPr>
              <w:noProof/>
            </w:rPr>
            <w:fldChar w:fldCharType="separate"/>
          </w:r>
          <w:r>
            <w:rPr>
              <w:noProof/>
            </w:rPr>
            <w:t>13</w:t>
          </w:r>
          <w:r>
            <w:rPr>
              <w:noProof/>
            </w:rPr>
            <w:fldChar w:fldCharType="end"/>
          </w:r>
        </w:p>
        <w:p w14:paraId="0589C32B" w14:textId="0810B7AC" w:rsidR="00DE64A6" w:rsidRPr="007319F7" w:rsidRDefault="00232280" w:rsidP="00DE64A6">
          <w:pPr>
            <w:rPr>
              <w:lang w:val="en-GB"/>
            </w:rPr>
          </w:pPr>
          <w:r>
            <w:rPr>
              <w:rFonts w:eastAsiaTheme="minorHAnsi" w:cstheme="minorBidi"/>
              <w:sz w:val="22"/>
              <w:szCs w:val="24"/>
              <w:lang w:val="en-GB"/>
            </w:rPr>
            <w:fldChar w:fldCharType="end"/>
          </w:r>
        </w:p>
      </w:sdtContent>
    </w:sdt>
    <w:p w14:paraId="1110F103" w14:textId="77777777" w:rsidR="00DE64A6" w:rsidRPr="007319F7" w:rsidRDefault="00DE64A6" w:rsidP="00DE64A6">
      <w:pPr>
        <w:autoSpaceDE w:val="0"/>
        <w:autoSpaceDN w:val="0"/>
        <w:adjustRightInd w:val="0"/>
        <w:spacing w:after="0" w:line="240" w:lineRule="auto"/>
        <w:rPr>
          <w:rFonts w:ascii="SegoeUI" w:hAnsi="SegoeUI" w:cs="OfficinaSansStd-Bold"/>
          <w:b/>
          <w:bCs/>
          <w:color w:val="004358"/>
          <w:sz w:val="21"/>
          <w:szCs w:val="21"/>
          <w:lang w:val="en-GB"/>
        </w:rPr>
      </w:pPr>
    </w:p>
    <w:p w14:paraId="51FAAFE5" w14:textId="77777777" w:rsidR="00DE64A6" w:rsidRPr="007319F7" w:rsidRDefault="00DE64A6" w:rsidP="00DE64A6">
      <w:pPr>
        <w:rPr>
          <w:lang w:val="en-GB"/>
        </w:rPr>
      </w:pPr>
      <w:r w:rsidRPr="007319F7">
        <w:rPr>
          <w:lang w:val="en-GB"/>
        </w:rPr>
        <w:br w:type="page"/>
      </w:r>
    </w:p>
    <w:p w14:paraId="193AB9B0" w14:textId="77777777" w:rsidR="00DE64A6" w:rsidRPr="007319F7" w:rsidRDefault="00DE64A6" w:rsidP="00DE64A6">
      <w:pPr>
        <w:pStyle w:val="Heading1"/>
        <w:rPr>
          <w:lang w:val="en-GB"/>
        </w:rPr>
      </w:pPr>
      <w:bookmarkStart w:id="0" w:name="_Toc472789539"/>
      <w:r w:rsidRPr="007319F7">
        <w:rPr>
          <w:lang w:val="en-GB"/>
        </w:rPr>
        <w:lastRenderedPageBreak/>
        <w:t>Acknowledgements</w:t>
      </w:r>
      <w:bookmarkEnd w:id="0"/>
    </w:p>
    <w:p w14:paraId="7CF25213" w14:textId="77777777" w:rsidR="00DE64A6" w:rsidRPr="007319F7" w:rsidRDefault="00DE64A6" w:rsidP="00DE64A6">
      <w:pPr>
        <w:autoSpaceDE w:val="0"/>
        <w:autoSpaceDN w:val="0"/>
        <w:adjustRightInd w:val="0"/>
        <w:spacing w:after="0" w:line="240" w:lineRule="auto"/>
        <w:rPr>
          <w:rFonts w:ascii="SegoeUI" w:hAnsi="SegoeUI" w:cs="OfficinaSansStd-Bold"/>
          <w:bCs/>
          <w:sz w:val="21"/>
          <w:szCs w:val="21"/>
          <w:lang w:val="en-GB"/>
        </w:rPr>
      </w:pPr>
    </w:p>
    <w:p w14:paraId="7743AB7E" w14:textId="607D699B" w:rsidR="00DE64A6" w:rsidRPr="007319F7" w:rsidRDefault="00DE64A6" w:rsidP="00DE64A6">
      <w:pPr>
        <w:rPr>
          <w:szCs w:val="24"/>
          <w:lang w:val="en-GB"/>
        </w:rPr>
      </w:pPr>
      <w:r w:rsidRPr="007319F7">
        <w:rPr>
          <w:szCs w:val="24"/>
          <w:lang w:val="en-GB"/>
        </w:rPr>
        <w:t xml:space="preserve">We would like to recognize the Government of </w:t>
      </w:r>
      <w:r w:rsidR="00001BEC">
        <w:rPr>
          <w:szCs w:val="24"/>
          <w:lang w:val="en-GB"/>
        </w:rPr>
        <w:t>[country]</w:t>
      </w:r>
      <w:r w:rsidRPr="007319F7">
        <w:rPr>
          <w:szCs w:val="24"/>
          <w:lang w:val="en-GB"/>
        </w:rPr>
        <w:t xml:space="preserve"> and its Ministry of Health for their leadership and commitment to improving </w:t>
      </w:r>
      <w:r w:rsidR="00001BEC">
        <w:rPr>
          <w:szCs w:val="24"/>
          <w:lang w:val="en-GB"/>
        </w:rPr>
        <w:t xml:space="preserve">engagement of the private sector in delivering </w:t>
      </w:r>
      <w:r w:rsidRPr="007319F7">
        <w:rPr>
          <w:szCs w:val="24"/>
          <w:lang w:val="en-GB"/>
        </w:rPr>
        <w:t>quality of care for maternal</w:t>
      </w:r>
      <w:r w:rsidR="00001BEC">
        <w:rPr>
          <w:szCs w:val="24"/>
          <w:lang w:val="en-GB"/>
        </w:rPr>
        <w:t xml:space="preserve"> and</w:t>
      </w:r>
      <w:r w:rsidRPr="007319F7">
        <w:rPr>
          <w:szCs w:val="24"/>
          <w:lang w:val="en-GB"/>
        </w:rPr>
        <w:t xml:space="preserve"> newborn health</w:t>
      </w:r>
      <w:r w:rsidR="00001BEC">
        <w:rPr>
          <w:szCs w:val="24"/>
          <w:lang w:val="en-GB"/>
        </w:rPr>
        <w:t>.</w:t>
      </w:r>
      <w:r w:rsidRPr="007319F7">
        <w:rPr>
          <w:szCs w:val="24"/>
          <w:lang w:val="en-GB"/>
        </w:rPr>
        <w:t xml:space="preserve"> </w:t>
      </w:r>
      <w:r w:rsidR="00001BEC">
        <w:rPr>
          <w:szCs w:val="24"/>
          <w:lang w:val="en-GB"/>
        </w:rPr>
        <w:t>W</w:t>
      </w:r>
      <w:r w:rsidRPr="007319F7">
        <w:rPr>
          <w:szCs w:val="24"/>
          <w:lang w:val="en-GB"/>
        </w:rPr>
        <w:t>e thank them for supporting and successfully hosting th</w:t>
      </w:r>
      <w:r w:rsidR="00001BEC">
        <w:rPr>
          <w:szCs w:val="24"/>
          <w:lang w:val="en-GB"/>
        </w:rPr>
        <w:t xml:space="preserve">is multi-stakeholder </w:t>
      </w:r>
      <w:r w:rsidR="00DE6763">
        <w:rPr>
          <w:szCs w:val="24"/>
          <w:lang w:val="en-GB"/>
        </w:rPr>
        <w:t>workshop</w:t>
      </w:r>
      <w:r w:rsidRPr="007319F7">
        <w:rPr>
          <w:szCs w:val="24"/>
          <w:lang w:val="en-GB"/>
        </w:rPr>
        <w:t>.</w:t>
      </w:r>
    </w:p>
    <w:p w14:paraId="7A170611" w14:textId="2E43D241" w:rsidR="00DE64A6" w:rsidRPr="007319F7" w:rsidRDefault="00DE64A6" w:rsidP="00DE64A6">
      <w:pPr>
        <w:rPr>
          <w:szCs w:val="24"/>
          <w:lang w:val="en-GB"/>
        </w:rPr>
      </w:pPr>
      <w:r w:rsidRPr="007319F7">
        <w:rPr>
          <w:szCs w:val="24"/>
          <w:lang w:val="en-GB"/>
        </w:rPr>
        <w:t>Special thanks go to</w:t>
      </w:r>
      <w:r w:rsidR="00001BEC">
        <w:rPr>
          <w:szCs w:val="24"/>
          <w:lang w:val="en-GB"/>
        </w:rPr>
        <w:t xml:space="preserve"> xxx</w:t>
      </w:r>
      <w:r w:rsidRPr="007319F7">
        <w:rPr>
          <w:szCs w:val="24"/>
          <w:lang w:val="en-GB"/>
        </w:rPr>
        <w:t>.</w:t>
      </w:r>
    </w:p>
    <w:p w14:paraId="6050BFC5" w14:textId="69328436" w:rsidR="00DE64A6" w:rsidRPr="007319F7" w:rsidRDefault="00DE64A6" w:rsidP="00DE64A6">
      <w:pPr>
        <w:rPr>
          <w:szCs w:val="24"/>
          <w:lang w:val="en-GB"/>
        </w:rPr>
      </w:pPr>
      <w:r w:rsidRPr="007319F7">
        <w:rPr>
          <w:szCs w:val="24"/>
          <w:lang w:val="en-GB"/>
        </w:rPr>
        <w:t xml:space="preserve">We would like to thank the members of the </w:t>
      </w:r>
      <w:r w:rsidR="00232280">
        <w:rPr>
          <w:szCs w:val="24"/>
          <w:lang w:val="en-GB"/>
        </w:rPr>
        <w:t>national technical working group</w:t>
      </w:r>
      <w:r w:rsidRPr="007319F7">
        <w:rPr>
          <w:szCs w:val="24"/>
          <w:lang w:val="en-GB"/>
        </w:rPr>
        <w:t xml:space="preserve"> (in alphabetical order): </w:t>
      </w:r>
      <w:r w:rsidR="00232280">
        <w:rPr>
          <w:lang w:val="en-GB"/>
        </w:rPr>
        <w:t>Name (affiliation), …</w:t>
      </w:r>
    </w:p>
    <w:p w14:paraId="14D9E3AD" w14:textId="1C91DF3C" w:rsidR="00DE64A6" w:rsidRDefault="00DE64A6" w:rsidP="00DE64A6">
      <w:pPr>
        <w:rPr>
          <w:rFonts w:ascii="Calibri" w:hAnsi="Calibri"/>
          <w:color w:val="000000"/>
          <w:lang w:val="en-GB"/>
        </w:rPr>
      </w:pPr>
      <w:r w:rsidRPr="007319F7">
        <w:rPr>
          <w:lang w:val="en-GB"/>
        </w:rPr>
        <w:t xml:space="preserve">The meeting was organized </w:t>
      </w:r>
      <w:r w:rsidR="00232280">
        <w:rPr>
          <w:lang w:val="en-GB"/>
        </w:rPr>
        <w:t>by</w:t>
      </w:r>
      <w:r w:rsidR="00001BEC">
        <w:rPr>
          <w:lang w:val="en-GB"/>
        </w:rPr>
        <w:t xml:space="preserve"> xxx</w:t>
      </w:r>
      <w:r w:rsidRPr="00E90CD7">
        <w:rPr>
          <w:rFonts w:ascii="Calibri" w:hAnsi="Calibri"/>
          <w:color w:val="000000"/>
          <w:lang w:val="en-GB"/>
        </w:rPr>
        <w:t>.</w:t>
      </w:r>
    </w:p>
    <w:p w14:paraId="4F0C9FFC" w14:textId="08B2D2EA" w:rsidR="00DE64A6" w:rsidRPr="00527505" w:rsidRDefault="00001BEC" w:rsidP="00DE64A6">
      <w:pPr>
        <w:rPr>
          <w:rFonts w:cs="OfficinaSansStd-Bold"/>
          <w:bCs/>
          <w:szCs w:val="24"/>
          <w:lang w:val="en-GB"/>
        </w:rPr>
      </w:pPr>
      <w:r>
        <w:rPr>
          <w:szCs w:val="24"/>
          <w:lang w:val="en-GB"/>
        </w:rPr>
        <w:t>This report was written by xxx</w:t>
      </w:r>
      <w:r w:rsidR="00DE64A6" w:rsidRPr="007319F7">
        <w:rPr>
          <w:szCs w:val="24"/>
          <w:lang w:val="en-GB"/>
        </w:rPr>
        <w:t xml:space="preserve">. We gratefully acknowledge the notes from </w:t>
      </w:r>
      <w:r>
        <w:rPr>
          <w:szCs w:val="24"/>
          <w:lang w:val="en-GB"/>
        </w:rPr>
        <w:t>xxx</w:t>
      </w:r>
      <w:r w:rsidR="00DE64A6" w:rsidRPr="007319F7">
        <w:rPr>
          <w:szCs w:val="24"/>
          <w:lang w:val="en-GB"/>
        </w:rPr>
        <w:t xml:space="preserve"> that shaped this report.</w:t>
      </w:r>
      <w:r w:rsidR="00DE64A6" w:rsidRPr="007319F7">
        <w:rPr>
          <w:rFonts w:ascii="SegoeUI" w:hAnsi="SegoeUI" w:cs="OfficinaSansStd-Bold"/>
          <w:b/>
          <w:bCs/>
          <w:color w:val="004358"/>
          <w:sz w:val="21"/>
          <w:szCs w:val="21"/>
          <w:lang w:val="en-GB"/>
        </w:rPr>
        <w:br w:type="page"/>
      </w:r>
    </w:p>
    <w:p w14:paraId="326261A9" w14:textId="77777777" w:rsidR="00DE64A6" w:rsidRPr="007319F7" w:rsidRDefault="00DE64A6" w:rsidP="00DE64A6">
      <w:pPr>
        <w:pStyle w:val="Heading1"/>
        <w:rPr>
          <w:lang w:val="en-GB"/>
        </w:rPr>
      </w:pPr>
      <w:bookmarkStart w:id="1" w:name="_Toc472789540"/>
      <w:r w:rsidRPr="007319F7">
        <w:rPr>
          <w:lang w:val="en-GB"/>
        </w:rPr>
        <w:lastRenderedPageBreak/>
        <w:t>Abbreviations and Acronyms</w:t>
      </w:r>
      <w:bookmarkEnd w:id="1"/>
    </w:p>
    <w:p w14:paraId="03496571" w14:textId="77777777" w:rsidR="00DE64A6" w:rsidRPr="007319F7" w:rsidRDefault="00DE64A6" w:rsidP="00DE64A6">
      <w:pPr>
        <w:rPr>
          <w:lang w:val="en-GB"/>
        </w:rPr>
      </w:pPr>
    </w:p>
    <w:p w14:paraId="13A1B3F3" w14:textId="77777777" w:rsidR="00DE64A6" w:rsidRPr="007319F7" w:rsidRDefault="00DE64A6" w:rsidP="00DE64A6">
      <w:pPr>
        <w:spacing w:after="0" w:line="276" w:lineRule="auto"/>
        <w:rPr>
          <w:rFonts w:cs="SegoeUI"/>
          <w:color w:val="000000"/>
          <w:lang w:val="en-GB"/>
        </w:rPr>
      </w:pPr>
      <w:r w:rsidRPr="007319F7">
        <w:rPr>
          <w:rFonts w:cs="SegoeUI-SemiBold"/>
          <w:lang w:val="en-GB"/>
        </w:rPr>
        <w:t xml:space="preserve">MNH </w:t>
      </w:r>
      <w:r w:rsidRPr="007319F7">
        <w:rPr>
          <w:rFonts w:cs="SegoeUI-SemiBold"/>
          <w:lang w:val="en-GB"/>
        </w:rPr>
        <w:tab/>
      </w:r>
      <w:r w:rsidRPr="007319F7">
        <w:rPr>
          <w:rFonts w:cs="SegoeUI-SemiBold"/>
          <w:lang w:val="en-GB"/>
        </w:rPr>
        <w:tab/>
      </w:r>
      <w:r w:rsidRPr="007319F7">
        <w:rPr>
          <w:rFonts w:cs="SegoeUI-SemiBold"/>
          <w:lang w:val="en-GB"/>
        </w:rPr>
        <w:tab/>
      </w:r>
      <w:r w:rsidRPr="007319F7">
        <w:rPr>
          <w:rFonts w:cs="SegoeUI"/>
          <w:color w:val="000000"/>
          <w:lang w:val="en-GB"/>
        </w:rPr>
        <w:t>maternal and newborn health</w:t>
      </w:r>
    </w:p>
    <w:p w14:paraId="1D3DFF5E" w14:textId="6D818E18" w:rsidR="00DE64A6" w:rsidRDefault="00DE64A6" w:rsidP="00DE64A6">
      <w:pPr>
        <w:spacing w:after="0" w:line="276" w:lineRule="auto"/>
        <w:rPr>
          <w:rFonts w:cs="SegoeUI"/>
          <w:color w:val="000000"/>
          <w:lang w:val="en-GB"/>
        </w:rPr>
      </w:pPr>
      <w:r w:rsidRPr="007319F7">
        <w:rPr>
          <w:rFonts w:cs="SegoeUI-SemiBold"/>
          <w:lang w:val="en-GB"/>
        </w:rPr>
        <w:t>M</w:t>
      </w:r>
      <w:r w:rsidR="00001BEC">
        <w:rPr>
          <w:rFonts w:cs="SegoeUI-SemiBold"/>
          <w:lang w:val="en-GB"/>
        </w:rPr>
        <w:t>O</w:t>
      </w:r>
      <w:r w:rsidRPr="007319F7">
        <w:rPr>
          <w:rFonts w:cs="SegoeUI-SemiBold"/>
          <w:lang w:val="en-GB"/>
        </w:rPr>
        <w:t xml:space="preserve">H </w:t>
      </w:r>
      <w:r w:rsidRPr="007319F7">
        <w:rPr>
          <w:rFonts w:cs="SegoeUI-SemiBold"/>
          <w:lang w:val="en-GB"/>
        </w:rPr>
        <w:tab/>
      </w:r>
      <w:r w:rsidRPr="007319F7">
        <w:rPr>
          <w:rFonts w:cs="SegoeUI-SemiBold"/>
          <w:lang w:val="en-GB"/>
        </w:rPr>
        <w:tab/>
      </w:r>
      <w:r w:rsidRPr="007319F7">
        <w:rPr>
          <w:rFonts w:cs="SegoeUI-SemiBold"/>
          <w:lang w:val="en-GB"/>
        </w:rPr>
        <w:tab/>
      </w:r>
      <w:r w:rsidRPr="007319F7">
        <w:rPr>
          <w:rFonts w:cs="SegoeUI"/>
          <w:color w:val="000000"/>
          <w:lang w:val="en-GB"/>
        </w:rPr>
        <w:t>Ministry of Health</w:t>
      </w:r>
    </w:p>
    <w:p w14:paraId="6F282672" w14:textId="74623E96" w:rsidR="00DE64A6" w:rsidRPr="007319F7" w:rsidRDefault="00DE64A6" w:rsidP="00DE64A6">
      <w:pPr>
        <w:spacing w:after="0" w:line="276" w:lineRule="auto"/>
        <w:rPr>
          <w:rFonts w:cs="SegoeUI"/>
          <w:color w:val="000000"/>
          <w:lang w:val="en-GB"/>
        </w:rPr>
      </w:pPr>
      <w:r w:rsidRPr="007319F7">
        <w:rPr>
          <w:rFonts w:cs="SegoeUI-SemiBold"/>
          <w:lang w:val="en-GB"/>
        </w:rPr>
        <w:t>Q</w:t>
      </w:r>
      <w:r w:rsidR="00001BEC">
        <w:rPr>
          <w:rFonts w:cs="SegoeUI-SemiBold"/>
          <w:lang w:val="en-GB"/>
        </w:rPr>
        <w:t>O</w:t>
      </w:r>
      <w:r w:rsidRPr="007319F7">
        <w:rPr>
          <w:rFonts w:cs="SegoeUI-SemiBold"/>
          <w:lang w:val="en-GB"/>
        </w:rPr>
        <w:t xml:space="preserve">C </w:t>
      </w:r>
      <w:r w:rsidRPr="007319F7">
        <w:rPr>
          <w:rFonts w:cs="SegoeUI-SemiBold"/>
          <w:lang w:val="en-GB"/>
        </w:rPr>
        <w:tab/>
      </w:r>
      <w:r w:rsidRPr="007319F7">
        <w:rPr>
          <w:rFonts w:cs="SegoeUI-SemiBold"/>
          <w:lang w:val="en-GB"/>
        </w:rPr>
        <w:tab/>
      </w:r>
      <w:r w:rsidRPr="007319F7">
        <w:rPr>
          <w:rFonts w:cs="SegoeUI-SemiBold"/>
          <w:lang w:val="en-GB"/>
        </w:rPr>
        <w:tab/>
      </w:r>
      <w:r w:rsidRPr="007319F7">
        <w:rPr>
          <w:rFonts w:cs="SegoeUI"/>
          <w:color w:val="000000"/>
          <w:lang w:val="en-GB"/>
        </w:rPr>
        <w:t>quality of care</w:t>
      </w:r>
    </w:p>
    <w:p w14:paraId="381CC973" w14:textId="77777777" w:rsidR="00DE64A6" w:rsidRPr="007319F7" w:rsidRDefault="00DE64A6" w:rsidP="00DE64A6">
      <w:pPr>
        <w:spacing w:after="0" w:line="276" w:lineRule="auto"/>
        <w:rPr>
          <w:lang w:val="en-GB"/>
        </w:rPr>
      </w:pPr>
      <w:r w:rsidRPr="007319F7">
        <w:rPr>
          <w:rFonts w:cs="SegoeUI-SemiBold"/>
          <w:lang w:val="en-GB"/>
        </w:rPr>
        <w:t xml:space="preserve">WHO </w:t>
      </w:r>
      <w:r w:rsidRPr="007319F7">
        <w:rPr>
          <w:rFonts w:cs="SegoeUI-SemiBold"/>
          <w:lang w:val="en-GB"/>
        </w:rPr>
        <w:tab/>
      </w:r>
      <w:r w:rsidRPr="007319F7">
        <w:rPr>
          <w:rFonts w:cs="SegoeUI-SemiBold"/>
          <w:lang w:val="en-GB"/>
        </w:rPr>
        <w:tab/>
      </w:r>
      <w:r w:rsidRPr="007319F7">
        <w:rPr>
          <w:rFonts w:cs="SegoeUI-SemiBold"/>
          <w:lang w:val="en-GB"/>
        </w:rPr>
        <w:tab/>
      </w:r>
      <w:r w:rsidRPr="007319F7">
        <w:rPr>
          <w:rFonts w:cs="SegoeUI"/>
          <w:color w:val="000000"/>
          <w:lang w:val="en-GB"/>
        </w:rPr>
        <w:t>World Health Organization</w:t>
      </w:r>
      <w:r w:rsidRPr="007319F7">
        <w:rPr>
          <w:lang w:val="en-GB"/>
        </w:rPr>
        <w:br w:type="page"/>
      </w:r>
    </w:p>
    <w:p w14:paraId="43691C91" w14:textId="77777777" w:rsidR="00DE64A6" w:rsidRPr="007319F7" w:rsidRDefault="00DE64A6" w:rsidP="00DE64A6">
      <w:pPr>
        <w:pStyle w:val="Heading1"/>
        <w:rPr>
          <w:lang w:val="en-GB"/>
        </w:rPr>
      </w:pPr>
      <w:bookmarkStart w:id="2" w:name="_Toc472789541"/>
      <w:r w:rsidRPr="007319F7">
        <w:rPr>
          <w:lang w:val="en-GB"/>
        </w:rPr>
        <w:lastRenderedPageBreak/>
        <w:t>Executive Summary</w:t>
      </w:r>
      <w:bookmarkEnd w:id="2"/>
    </w:p>
    <w:p w14:paraId="3279ADB5" w14:textId="77777777" w:rsidR="00DE64A6" w:rsidRPr="007319F7" w:rsidRDefault="00DE64A6" w:rsidP="00DE64A6">
      <w:pPr>
        <w:spacing w:after="0"/>
        <w:rPr>
          <w:lang w:val="en-GB"/>
        </w:rPr>
      </w:pPr>
    </w:p>
    <w:p w14:paraId="372F2625" w14:textId="77777777" w:rsidR="00DE64A6" w:rsidRPr="007319F7" w:rsidRDefault="00DE64A6" w:rsidP="00DE64A6">
      <w:pPr>
        <w:rPr>
          <w:rFonts w:ascii="OfficinaSansStd-Bold" w:hAnsi="OfficinaSansStd-Bold"/>
          <w:sz w:val="36"/>
          <w:szCs w:val="36"/>
          <w:lang w:val="en-GB"/>
        </w:rPr>
      </w:pPr>
      <w:bookmarkStart w:id="3" w:name="_Hlk4593669"/>
    </w:p>
    <w:p w14:paraId="26D73A1A" w14:textId="77777777" w:rsidR="00DE64A6" w:rsidRPr="007319F7" w:rsidRDefault="00DE64A6" w:rsidP="00DE64A6">
      <w:pPr>
        <w:rPr>
          <w:rFonts w:ascii="OfficinaSansStd-Bold" w:hAnsi="OfficinaSansStd-Bold" w:cs="OfficinaSansStd-Bold"/>
          <w:b/>
          <w:bCs/>
          <w:color w:val="004358"/>
          <w:sz w:val="36"/>
          <w:szCs w:val="36"/>
          <w:lang w:val="en-GB"/>
        </w:rPr>
      </w:pPr>
      <w:r w:rsidRPr="007319F7">
        <w:rPr>
          <w:rFonts w:ascii="OfficinaSansStd-Bold" w:hAnsi="OfficinaSansStd-Bold" w:cs="OfficinaSansStd-Bold"/>
          <w:b/>
          <w:bCs/>
          <w:color w:val="004358"/>
          <w:sz w:val="36"/>
          <w:szCs w:val="36"/>
          <w:lang w:val="en-GB"/>
        </w:rPr>
        <w:br w:type="page"/>
      </w:r>
    </w:p>
    <w:p w14:paraId="29DCB710" w14:textId="77777777" w:rsidR="00DE64A6" w:rsidRPr="007319F7" w:rsidRDefault="00DE64A6" w:rsidP="00DE64A6">
      <w:pPr>
        <w:pStyle w:val="Heading1"/>
        <w:rPr>
          <w:rFonts w:ascii="SegoeUI" w:hAnsi="SegoeUI" w:cs="SegoeUI"/>
          <w:color w:val="000000"/>
          <w:sz w:val="21"/>
          <w:szCs w:val="21"/>
          <w:lang w:val="en-GB"/>
        </w:rPr>
      </w:pPr>
      <w:bookmarkStart w:id="4" w:name="_Toc472789542"/>
      <w:commentRangeStart w:id="5"/>
      <w:r w:rsidRPr="007319F7">
        <w:rPr>
          <w:lang w:val="en-GB"/>
        </w:rPr>
        <w:lastRenderedPageBreak/>
        <w:t>1. Introduction</w:t>
      </w:r>
      <w:bookmarkEnd w:id="4"/>
      <w:commentRangeEnd w:id="5"/>
      <w:r w:rsidR="000B3A8E">
        <w:rPr>
          <w:rStyle w:val="CommentReference"/>
          <w:rFonts w:eastAsia="Times New Roman" w:cs="Times New Roman"/>
          <w:b w:val="0"/>
          <w:color w:val="auto"/>
        </w:rPr>
        <w:commentReference w:id="5"/>
      </w:r>
    </w:p>
    <w:p w14:paraId="13679C75" w14:textId="77777777" w:rsidR="00DE64A6" w:rsidRPr="007319F7" w:rsidRDefault="00DE64A6" w:rsidP="00DE64A6">
      <w:pPr>
        <w:autoSpaceDE w:val="0"/>
        <w:autoSpaceDN w:val="0"/>
        <w:adjustRightInd w:val="0"/>
        <w:spacing w:after="0" w:line="240" w:lineRule="auto"/>
        <w:rPr>
          <w:rFonts w:ascii="SegoeUI" w:hAnsi="SegoeUI" w:cs="SegoeUI-Bold"/>
          <w:b/>
          <w:bCs/>
          <w:color w:val="579785"/>
          <w:sz w:val="21"/>
          <w:szCs w:val="21"/>
          <w:lang w:val="en-GB"/>
        </w:rPr>
      </w:pPr>
    </w:p>
    <w:p w14:paraId="08E9FE76" w14:textId="77777777" w:rsidR="00DE64A6" w:rsidRPr="007319F7" w:rsidRDefault="00DE64A6" w:rsidP="00DE64A6">
      <w:pPr>
        <w:pStyle w:val="Heading2"/>
        <w:rPr>
          <w:lang w:val="en-GB"/>
        </w:rPr>
      </w:pPr>
      <w:bookmarkStart w:id="6" w:name="_Toc472789543"/>
      <w:r w:rsidRPr="007319F7">
        <w:rPr>
          <w:lang w:val="en-GB"/>
        </w:rPr>
        <w:t xml:space="preserve">1.1 </w:t>
      </w:r>
      <w:r>
        <w:rPr>
          <w:lang w:val="en-GB"/>
        </w:rPr>
        <w:t>Meeting overview</w:t>
      </w:r>
      <w:bookmarkEnd w:id="6"/>
    </w:p>
    <w:p w14:paraId="13D3B310" w14:textId="77777777" w:rsidR="00DE64A6" w:rsidRPr="007319F7" w:rsidRDefault="00DE64A6" w:rsidP="00DE64A6">
      <w:pPr>
        <w:spacing w:after="0"/>
        <w:rPr>
          <w:lang w:val="en-GB"/>
        </w:rPr>
      </w:pPr>
    </w:p>
    <w:p w14:paraId="69336D48" w14:textId="6F4D3B20" w:rsidR="00C56FF9" w:rsidRDefault="00C56FF9" w:rsidP="00001BEC">
      <w:pPr>
        <w:rPr>
          <w:lang w:val="en-GB"/>
        </w:rPr>
      </w:pPr>
      <w:r>
        <w:rPr>
          <w:lang w:val="en-GB"/>
        </w:rPr>
        <w:t>[Insert short background on why the multi-stakeholder workshop was carried out and the context.]</w:t>
      </w:r>
    </w:p>
    <w:p w14:paraId="026E686D" w14:textId="1DE4F05E" w:rsidR="00C56FF9" w:rsidRDefault="00DE64A6" w:rsidP="00DE64A6">
      <w:pPr>
        <w:rPr>
          <w:lang w:val="en-GB"/>
        </w:rPr>
      </w:pPr>
      <w:r w:rsidRPr="007319F7">
        <w:rPr>
          <w:lang w:val="en-GB"/>
        </w:rPr>
        <w:t xml:space="preserve">The meeting took place over </w:t>
      </w:r>
      <w:r w:rsidR="00001BEC">
        <w:rPr>
          <w:lang w:val="en-GB"/>
        </w:rPr>
        <w:t>two</w:t>
      </w:r>
      <w:r w:rsidRPr="007319F7">
        <w:rPr>
          <w:lang w:val="en-GB"/>
        </w:rPr>
        <w:t xml:space="preserve"> days from </w:t>
      </w:r>
      <w:r w:rsidR="00001BEC">
        <w:rPr>
          <w:lang w:val="en-GB"/>
        </w:rPr>
        <w:t>[insert date</w:t>
      </w:r>
      <w:r w:rsidR="000C3CD9">
        <w:rPr>
          <w:lang w:val="en-GB"/>
        </w:rPr>
        <w:t>s</w:t>
      </w:r>
      <w:r w:rsidR="00001BEC">
        <w:rPr>
          <w:lang w:val="en-GB"/>
        </w:rPr>
        <w:t>]</w:t>
      </w:r>
      <w:r w:rsidRPr="007319F7">
        <w:rPr>
          <w:lang w:val="en-GB"/>
        </w:rPr>
        <w:t xml:space="preserve">. </w:t>
      </w:r>
      <w:r w:rsidRPr="00180BB0">
        <w:t xml:space="preserve">The agenda (Annex 1) </w:t>
      </w:r>
      <w:r>
        <w:t>provid</w:t>
      </w:r>
      <w:r w:rsidRPr="00180BB0">
        <w:t>ed opportunities for learning and sharing among participants</w:t>
      </w:r>
      <w:r w:rsidR="00C56FF9">
        <w:t xml:space="preserve"> (Annex 2)</w:t>
      </w:r>
      <w:r w:rsidRPr="00180BB0">
        <w:t>. It focused</w:t>
      </w:r>
      <w:r w:rsidR="00001BEC">
        <w:t xml:space="preserve"> on…</w:t>
      </w:r>
    </w:p>
    <w:p w14:paraId="72E61891" w14:textId="77777777" w:rsidR="00A57A49" w:rsidRPr="00A57A49" w:rsidRDefault="00A57A49" w:rsidP="00DE64A6">
      <w:pPr>
        <w:rPr>
          <w:lang w:val="en-GB"/>
        </w:rPr>
      </w:pPr>
    </w:p>
    <w:p w14:paraId="60A8D5A4" w14:textId="4818EFB0" w:rsidR="00C56FF9" w:rsidRPr="00C56FF9" w:rsidRDefault="00C56FF9" w:rsidP="00C56FF9">
      <w:pPr>
        <w:pStyle w:val="Heading3"/>
      </w:pPr>
      <w:bookmarkStart w:id="7" w:name="_Toc472789544"/>
      <w:r w:rsidRPr="00C56FF9">
        <w:t>1.1.1 Meeting objectives</w:t>
      </w:r>
      <w:bookmarkEnd w:id="7"/>
    </w:p>
    <w:p w14:paraId="496F7A0E" w14:textId="77777777" w:rsidR="00C56FF9" w:rsidRDefault="00C56FF9" w:rsidP="00C56FF9">
      <w:pPr>
        <w:spacing w:after="0" w:line="240" w:lineRule="auto"/>
        <w:jc w:val="left"/>
      </w:pPr>
    </w:p>
    <w:p w14:paraId="54AA4C7E" w14:textId="5FDC3114" w:rsidR="00C56FF9" w:rsidRPr="001B27BB" w:rsidRDefault="00C56FF9" w:rsidP="00C56FF9">
      <w:pPr>
        <w:rPr>
          <w:bCs/>
          <w:szCs w:val="24"/>
        </w:rPr>
      </w:pPr>
      <w:r w:rsidRPr="001B27BB">
        <w:rPr>
          <w:bCs/>
          <w:szCs w:val="24"/>
        </w:rPr>
        <w:t xml:space="preserve">The objectives of the multi-stakeholder workshop </w:t>
      </w:r>
      <w:r>
        <w:rPr>
          <w:bCs/>
          <w:szCs w:val="24"/>
        </w:rPr>
        <w:t>we</w:t>
      </w:r>
      <w:r w:rsidRPr="001B27BB">
        <w:rPr>
          <w:bCs/>
          <w:szCs w:val="24"/>
        </w:rPr>
        <w:t>re:</w:t>
      </w:r>
    </w:p>
    <w:p w14:paraId="24455CB6" w14:textId="77777777" w:rsidR="00C56FF9" w:rsidRPr="00183355" w:rsidRDefault="00C56FF9" w:rsidP="00C56FF9">
      <w:pPr>
        <w:pStyle w:val="ListParagraph"/>
        <w:numPr>
          <w:ilvl w:val="0"/>
          <w:numId w:val="10"/>
        </w:numPr>
        <w:spacing w:after="160" w:line="259" w:lineRule="auto"/>
        <w:jc w:val="left"/>
        <w:rPr>
          <w:szCs w:val="24"/>
        </w:rPr>
      </w:pPr>
      <w:r w:rsidRPr="00183355">
        <w:rPr>
          <w:szCs w:val="24"/>
        </w:rPr>
        <w:t xml:space="preserve">To jointly review the findings of the situational analysis on the private sector’s involvement in delivering quality of care for </w:t>
      </w:r>
      <w:r>
        <w:rPr>
          <w:szCs w:val="24"/>
        </w:rPr>
        <w:t>maternal and newborn health in [country</w:t>
      </w:r>
      <w:proofErr w:type="gramStart"/>
      <w:r>
        <w:rPr>
          <w:szCs w:val="24"/>
        </w:rPr>
        <w:t>];</w:t>
      </w:r>
      <w:proofErr w:type="gramEnd"/>
    </w:p>
    <w:p w14:paraId="14026AEA" w14:textId="77777777" w:rsidR="00C56FF9" w:rsidRPr="00183355" w:rsidRDefault="00C56FF9" w:rsidP="00C56FF9">
      <w:pPr>
        <w:pStyle w:val="ListParagraph"/>
        <w:numPr>
          <w:ilvl w:val="0"/>
          <w:numId w:val="10"/>
        </w:numPr>
        <w:spacing w:after="160" w:line="259" w:lineRule="auto"/>
        <w:jc w:val="left"/>
        <w:rPr>
          <w:szCs w:val="24"/>
        </w:rPr>
      </w:pPr>
      <w:r w:rsidRPr="00183355">
        <w:rPr>
          <w:szCs w:val="24"/>
        </w:rPr>
        <w:t xml:space="preserve">To identify opportunities for involving the private sector in working within the national health system to deliver quality </w:t>
      </w:r>
      <w:r>
        <w:rPr>
          <w:szCs w:val="24"/>
        </w:rPr>
        <w:t>maternal and newborn health</w:t>
      </w:r>
      <w:r w:rsidRPr="00183355">
        <w:rPr>
          <w:szCs w:val="24"/>
        </w:rPr>
        <w:t xml:space="preserve"> </w:t>
      </w:r>
      <w:proofErr w:type="gramStart"/>
      <w:r w:rsidRPr="00183355">
        <w:rPr>
          <w:szCs w:val="24"/>
        </w:rPr>
        <w:t>services</w:t>
      </w:r>
      <w:r>
        <w:rPr>
          <w:szCs w:val="24"/>
        </w:rPr>
        <w:t>;</w:t>
      </w:r>
      <w:proofErr w:type="gramEnd"/>
      <w:r w:rsidRPr="00183355">
        <w:rPr>
          <w:szCs w:val="24"/>
        </w:rPr>
        <w:t xml:space="preserve"> </w:t>
      </w:r>
    </w:p>
    <w:p w14:paraId="3BCC60B6" w14:textId="77777777" w:rsidR="00C56FF9" w:rsidRPr="00183355" w:rsidRDefault="00C56FF9" w:rsidP="00C56FF9">
      <w:pPr>
        <w:pStyle w:val="ListParagraph"/>
        <w:numPr>
          <w:ilvl w:val="0"/>
          <w:numId w:val="10"/>
        </w:numPr>
        <w:spacing w:after="160" w:line="259" w:lineRule="auto"/>
        <w:jc w:val="left"/>
        <w:rPr>
          <w:szCs w:val="24"/>
        </w:rPr>
      </w:pPr>
      <w:r w:rsidRPr="00183355">
        <w:rPr>
          <w:szCs w:val="24"/>
        </w:rPr>
        <w:t xml:space="preserve">To identify and prioritize key challenges and actionable issues that need to be </w:t>
      </w:r>
      <w:proofErr w:type="gramStart"/>
      <w:r w:rsidRPr="00183355">
        <w:rPr>
          <w:szCs w:val="24"/>
        </w:rPr>
        <w:t>addressed</w:t>
      </w:r>
      <w:r>
        <w:rPr>
          <w:szCs w:val="24"/>
        </w:rPr>
        <w:t>;</w:t>
      </w:r>
      <w:proofErr w:type="gramEnd"/>
    </w:p>
    <w:p w14:paraId="2AA6E775" w14:textId="77777777" w:rsidR="00C56FF9" w:rsidRPr="00183355" w:rsidRDefault="00C56FF9" w:rsidP="00C56FF9">
      <w:pPr>
        <w:pStyle w:val="ListParagraph"/>
        <w:numPr>
          <w:ilvl w:val="0"/>
          <w:numId w:val="10"/>
        </w:numPr>
        <w:spacing w:after="160" w:line="259" w:lineRule="auto"/>
        <w:jc w:val="left"/>
        <w:rPr>
          <w:szCs w:val="24"/>
        </w:rPr>
      </w:pPr>
      <w:r w:rsidRPr="00183355">
        <w:rPr>
          <w:szCs w:val="24"/>
        </w:rPr>
        <w:t xml:space="preserve">To propose models and a plan for addressing key issues and challenges for effective engagement of the private sector within the national health system for implementing quality </w:t>
      </w:r>
      <w:r>
        <w:rPr>
          <w:szCs w:val="24"/>
        </w:rPr>
        <w:t>maternal and newborn health; and</w:t>
      </w:r>
      <w:r w:rsidRPr="00183355">
        <w:rPr>
          <w:szCs w:val="24"/>
        </w:rPr>
        <w:t xml:space="preserve"> </w:t>
      </w:r>
    </w:p>
    <w:p w14:paraId="600A35F7" w14:textId="77777777" w:rsidR="00C56FF9" w:rsidRPr="00183355" w:rsidRDefault="00C56FF9" w:rsidP="00C56FF9">
      <w:pPr>
        <w:pStyle w:val="ListParagraph"/>
        <w:numPr>
          <w:ilvl w:val="0"/>
          <w:numId w:val="10"/>
        </w:numPr>
        <w:spacing w:after="160" w:line="259" w:lineRule="auto"/>
        <w:jc w:val="left"/>
        <w:rPr>
          <w:szCs w:val="24"/>
        </w:rPr>
      </w:pPr>
      <w:r w:rsidRPr="00183355">
        <w:rPr>
          <w:szCs w:val="24"/>
        </w:rPr>
        <w:t xml:space="preserve">To propose models for the implementation and monitoring of the plan.  </w:t>
      </w:r>
    </w:p>
    <w:p w14:paraId="316F0EAB" w14:textId="77777777" w:rsidR="00C56FF9" w:rsidRPr="00EE33FD" w:rsidRDefault="00C56FF9" w:rsidP="00DE64A6">
      <w:pPr>
        <w:rPr>
          <w:color w:val="000000"/>
        </w:rPr>
      </w:pPr>
    </w:p>
    <w:p w14:paraId="3B5707C2" w14:textId="1D53BF10" w:rsidR="00DE64A6" w:rsidRPr="00F67B36" w:rsidRDefault="00DE64A6" w:rsidP="00DE64A6">
      <w:pPr>
        <w:pStyle w:val="Heading2"/>
      </w:pPr>
      <w:bookmarkStart w:id="8" w:name="_Toc472789545"/>
      <w:commentRangeStart w:id="9"/>
      <w:r w:rsidRPr="00F67B36">
        <w:t>1.</w:t>
      </w:r>
      <w:r w:rsidR="00C56FF9">
        <w:t>2</w:t>
      </w:r>
      <w:r w:rsidRPr="00F67B36">
        <w:t xml:space="preserve"> Meeting methodology </w:t>
      </w:r>
      <w:bookmarkEnd w:id="8"/>
      <w:commentRangeEnd w:id="9"/>
      <w:r w:rsidR="000B3A8E">
        <w:rPr>
          <w:rStyle w:val="CommentReference"/>
          <w:rFonts w:eastAsia="Times New Roman" w:cs="Times New Roman"/>
          <w:color w:val="auto"/>
        </w:rPr>
        <w:commentReference w:id="9"/>
      </w:r>
    </w:p>
    <w:p w14:paraId="14D17A9E" w14:textId="77777777" w:rsidR="00DE64A6" w:rsidRDefault="00DE64A6" w:rsidP="00DE64A6">
      <w:pPr>
        <w:autoSpaceDE w:val="0"/>
        <w:autoSpaceDN w:val="0"/>
        <w:adjustRightInd w:val="0"/>
        <w:spacing w:after="0" w:line="240" w:lineRule="auto"/>
        <w:rPr>
          <w:rFonts w:ascii="SegoeUI" w:hAnsi="SegoeUI" w:cs="SegoeUI"/>
          <w:color w:val="000000"/>
          <w:sz w:val="21"/>
          <w:szCs w:val="21"/>
        </w:rPr>
      </w:pPr>
    </w:p>
    <w:p w14:paraId="72D9B2F4" w14:textId="77777777" w:rsidR="00001BEC" w:rsidRDefault="00001BEC">
      <w:pPr>
        <w:spacing w:after="0" w:line="240" w:lineRule="auto"/>
        <w:jc w:val="left"/>
        <w:rPr>
          <w:rFonts w:eastAsiaTheme="majorEastAsia" w:cstheme="majorBidi"/>
          <w:b/>
          <w:color w:val="365F91" w:themeColor="accent1" w:themeShade="BF"/>
          <w:sz w:val="32"/>
          <w:szCs w:val="32"/>
          <w:lang w:val="en-GB"/>
        </w:rPr>
      </w:pPr>
      <w:r>
        <w:rPr>
          <w:lang w:val="en-GB"/>
        </w:rPr>
        <w:br w:type="page"/>
      </w:r>
    </w:p>
    <w:p w14:paraId="10213753" w14:textId="77777777" w:rsidR="00C70A5A" w:rsidRDefault="00C70A5A" w:rsidP="00C70A5A">
      <w:pPr>
        <w:rPr>
          <w:b/>
          <w:bCs/>
        </w:rPr>
      </w:pPr>
    </w:p>
    <w:p w14:paraId="65541AA8" w14:textId="64B49ABE" w:rsidR="00C70A5A" w:rsidRPr="00A57A49" w:rsidRDefault="00C56FF9" w:rsidP="00C70A5A">
      <w:pPr>
        <w:rPr>
          <w:bCs/>
          <w:i/>
          <w:szCs w:val="24"/>
        </w:rPr>
      </w:pPr>
      <w:r w:rsidRPr="00A57A49">
        <w:rPr>
          <w:bCs/>
          <w:i/>
          <w:szCs w:val="24"/>
        </w:rPr>
        <w:t>Figure 1</w:t>
      </w:r>
      <w:r w:rsidR="00C70A5A" w:rsidRPr="00A57A49">
        <w:rPr>
          <w:bCs/>
          <w:i/>
          <w:szCs w:val="24"/>
        </w:rPr>
        <w:t xml:space="preserve">. Flow of </w:t>
      </w:r>
      <w:r w:rsidR="00A57A49">
        <w:rPr>
          <w:bCs/>
          <w:i/>
          <w:szCs w:val="24"/>
        </w:rPr>
        <w:t xml:space="preserve">the </w:t>
      </w:r>
      <w:r w:rsidR="00C70A5A" w:rsidRPr="00A57A49">
        <w:rPr>
          <w:bCs/>
          <w:i/>
          <w:szCs w:val="24"/>
        </w:rPr>
        <w:t>multi-stakeholder workshop</w:t>
      </w:r>
    </w:p>
    <w:p w14:paraId="668F7F03" w14:textId="65E1E331" w:rsidR="00C70A5A" w:rsidRPr="00920092" w:rsidRDefault="00A57A49" w:rsidP="00C70A5A">
      <w:pPr>
        <w:rPr>
          <w:u w:val="single"/>
        </w:rPr>
      </w:pPr>
      <w:r w:rsidRPr="00920092">
        <w:rPr>
          <w:noProof/>
          <w:u w:val="single"/>
        </w:rPr>
        <mc:AlternateContent>
          <mc:Choice Requires="wps">
            <w:drawing>
              <wp:anchor distT="0" distB="0" distL="114300" distR="114300" simplePos="0" relativeHeight="251663360" behindDoc="0" locked="0" layoutInCell="1" allowOverlap="1" wp14:anchorId="1B70D234" wp14:editId="2E2976CC">
                <wp:simplePos x="0" y="0"/>
                <wp:positionH relativeFrom="margin">
                  <wp:posOffset>0</wp:posOffset>
                </wp:positionH>
                <wp:positionV relativeFrom="paragraph">
                  <wp:posOffset>228600</wp:posOffset>
                </wp:positionV>
                <wp:extent cx="1870710" cy="1828800"/>
                <wp:effectExtent l="0" t="0" r="0" b="0"/>
                <wp:wrapNone/>
                <wp:docPr id="5" name="Tekstfelt 5"/>
                <wp:cNvGraphicFramePr/>
                <a:graphic xmlns:a="http://schemas.openxmlformats.org/drawingml/2006/main">
                  <a:graphicData uri="http://schemas.microsoft.com/office/word/2010/wordprocessingShape">
                    <wps:wsp>
                      <wps:cNvSpPr txBox="1"/>
                      <wps:spPr>
                        <a:xfrm>
                          <a:off x="0" y="0"/>
                          <a:ext cx="1870710" cy="1828800"/>
                        </a:xfrm>
                        <a:prstGeom prst="rect">
                          <a:avLst/>
                        </a:prstGeom>
                        <a:noFill/>
                        <a:ln>
                          <a:noFill/>
                        </a:ln>
                      </wps:spPr>
                      <wps:txbx>
                        <w:txbxContent>
                          <w:p w14:paraId="2C02EAB3" w14:textId="77777777" w:rsidR="006E4BC7" w:rsidRPr="00A57A49" w:rsidRDefault="006E4BC7" w:rsidP="00A57A49">
                            <w:pPr>
                              <w:ind w:left="360"/>
                              <w:jc w:val="left"/>
                              <w:rPr>
                                <w:b/>
                                <w:bCs/>
                                <w:noProof/>
                                <w:color w:val="000000" w:themeColor="text1"/>
                                <w14:textOutline w14:w="0" w14:cap="flat" w14:cmpd="sng" w14:algn="ctr">
                                  <w14:noFill/>
                                  <w14:prstDash w14:val="solid"/>
                                  <w14:round/>
                                </w14:textOutline>
                              </w:rPr>
                            </w:pPr>
                            <w:r w:rsidRPr="00A57A49">
                              <w:rPr>
                                <w:b/>
                                <w:bCs/>
                                <w:noProof/>
                                <w:color w:val="000000" w:themeColor="text1"/>
                                <w14:textOutline w14:w="0" w14:cap="flat" w14:cmpd="sng" w14:algn="ctr">
                                  <w14:noFill/>
                                  <w14:prstDash w14:val="solid"/>
                                  <w14:round/>
                                </w14:textOutline>
                              </w:rPr>
                              <w:t xml:space="preserve">1. </w:t>
                            </w:r>
                            <w:bookmarkStart w:id="10" w:name="_Hlk52703075"/>
                            <w:r w:rsidRPr="00A57A49">
                              <w:rPr>
                                <w:b/>
                                <w:bCs/>
                                <w:noProof/>
                                <w:color w:val="000000" w:themeColor="text1"/>
                                <w14:textOutline w14:w="0" w14:cap="flat" w14:cmpd="sng" w14:algn="ctr">
                                  <w14:noFill/>
                                  <w14:prstDash w14:val="solid"/>
                                  <w14:round/>
                                </w14:textOutline>
                              </w:rPr>
                              <w:t>Review  and validate situational analysis</w:t>
                            </w:r>
                            <w:bookmarkEnd w:id="10"/>
                            <w:r w:rsidRPr="00A57A49">
                              <w:rPr>
                                <w:b/>
                                <w:bCs/>
                                <w:noProof/>
                                <w:color w:val="000000" w:themeColor="text1"/>
                                <w14:textOutline w14:w="0" w14:cap="flat" w14:cmpd="sng" w14:algn="ctr">
                                  <w14:noFill/>
                                  <w14:prstDash w14:val="solid"/>
                                  <w14:round/>
                                </w14:textOutline>
                              </w:rPr>
                              <w:t xml:space="preserve"> report</w:t>
                            </w:r>
                          </w:p>
                          <w:p w14:paraId="06F2B05E" w14:textId="51147A7B" w:rsidR="006E4BC7" w:rsidRPr="00A57A49" w:rsidRDefault="006E4BC7" w:rsidP="00A57A49">
                            <w:pPr>
                              <w:ind w:left="360"/>
                              <w:jc w:val="left"/>
                              <w:rPr>
                                <w:i/>
                              </w:rPr>
                            </w:pPr>
                            <w:r w:rsidRPr="00A57A49">
                              <w:rPr>
                                <w:i/>
                                <w:iCs/>
                                <w:noProof/>
                                <w:color w:val="000000" w:themeColor="text1"/>
                                <w14:textOutline w14:w="0" w14:cap="flat" w14:cmpd="sng" w14:algn="ctr">
                                  <w14:noFill/>
                                  <w14:prstDash w14:val="solid"/>
                                  <w14:round/>
                                </w14:textOutline>
                              </w:rPr>
                              <w:t>Outcome</w:t>
                            </w:r>
                            <w:r w:rsidRPr="00A57A49">
                              <w:rPr>
                                <w:i/>
                              </w:rPr>
                              <w:t xml:space="preserve">: participants </w:t>
                            </w:r>
                            <w:r>
                              <w:rPr>
                                <w:i/>
                              </w:rPr>
                              <w:t xml:space="preserve">are </w:t>
                            </w:r>
                            <w:r w:rsidRPr="00A57A49">
                              <w:rPr>
                                <w:i/>
                              </w:rPr>
                              <w:t xml:space="preserve">familiar </w:t>
                            </w:r>
                            <w:r>
                              <w:rPr>
                                <w:i/>
                              </w:rPr>
                              <w:t>with and agree</w:t>
                            </w:r>
                            <w:r w:rsidRPr="00A57A49">
                              <w:rPr>
                                <w:i/>
                              </w:rPr>
                              <w:t xml:space="preserve"> with findings </w:t>
                            </w:r>
                            <w:r>
                              <w:rPr>
                                <w:i/>
                              </w:rPr>
                              <w:t>from the</w:t>
                            </w:r>
                            <w:r w:rsidRPr="00A57A49">
                              <w:rPr>
                                <w:i/>
                              </w:rPr>
                              <w:t xml:space="preserve"> situational analysis</w:t>
                            </w:r>
                            <w:r>
                              <w:rPr>
                                <w:i/>
                              </w:rPr>
                              <w:t xml:space="preserve">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kstfelt 5" o:spid="_x0000_s1026" type="#_x0000_t202" style="position:absolute;left:0;text-align:left;margin-left:0;margin-top:18pt;width:147.3pt;height:2in;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" filled="f" stroked="f">
                <v:textbox>
                  <w:txbxContent>
                    <w:p w14:paraId="2C02EAB3" w14:textId="77777777" w:rsidR="006E4BC7" w:rsidRPr="00A57A49" w:rsidRDefault="006E4BC7" w:rsidP="00A57A49">
                      <w:pPr>
                        <w:ind w:left="360"/>
                        <w:jc w:val="left"/>
                        <w:rPr>
                          <w:b/>
                          <w:bCs/>
                          <w:noProof/>
                          <w:color w:val="000000" w:themeColor="text1"/>
                          <w14:textOutline w14:w="0" w14:cap="flat" w14:cmpd="sng" w14:algn="ctr">
                            <w14:noFill/>
                            <w14:prstDash w14:val="solid"/>
                            <w14:round/>
                          </w14:textOutline>
                        </w:rPr>
                      </w:pPr>
                      <w:r w:rsidRPr="00A57A49">
                        <w:rPr>
                          <w:b/>
                          <w:bCs/>
                          <w:noProof/>
                          <w:color w:val="000000" w:themeColor="text1"/>
                          <w14:textOutline w14:w="0" w14:cap="flat" w14:cmpd="sng" w14:algn="ctr">
                            <w14:noFill/>
                            <w14:prstDash w14:val="solid"/>
                            <w14:round/>
                          </w14:textOutline>
                        </w:rPr>
                        <w:t xml:space="preserve">1. </w:t>
                      </w:r>
                      <w:bookmarkStart w:id="11" w:name="_Hlk52703075"/>
                      <w:r w:rsidRPr="00A57A49">
                        <w:rPr>
                          <w:b/>
                          <w:bCs/>
                          <w:noProof/>
                          <w:color w:val="000000" w:themeColor="text1"/>
                          <w14:textOutline w14:w="0" w14:cap="flat" w14:cmpd="sng" w14:algn="ctr">
                            <w14:noFill/>
                            <w14:prstDash w14:val="solid"/>
                            <w14:round/>
                          </w14:textOutline>
                        </w:rPr>
                        <w:t>Review  and validate situational analysis</w:t>
                      </w:r>
                      <w:bookmarkEnd w:id="11"/>
                      <w:r w:rsidRPr="00A57A49">
                        <w:rPr>
                          <w:b/>
                          <w:bCs/>
                          <w:noProof/>
                          <w:color w:val="000000" w:themeColor="text1"/>
                          <w14:textOutline w14:w="0" w14:cap="flat" w14:cmpd="sng" w14:algn="ctr">
                            <w14:noFill/>
                            <w14:prstDash w14:val="solid"/>
                            <w14:round/>
                          </w14:textOutline>
                        </w:rPr>
                        <w:t xml:space="preserve"> report</w:t>
                      </w:r>
                    </w:p>
                    <w:p w14:paraId="06F2B05E" w14:textId="51147A7B" w:rsidR="006E4BC7" w:rsidRPr="00A57A49" w:rsidRDefault="006E4BC7" w:rsidP="00A57A49">
                      <w:pPr>
                        <w:ind w:left="360"/>
                        <w:jc w:val="left"/>
                        <w:rPr>
                          <w:i/>
                        </w:rPr>
                      </w:pPr>
                      <w:r w:rsidRPr="00A57A49">
                        <w:rPr>
                          <w:i/>
                          <w:iCs/>
                          <w:noProof/>
                          <w:color w:val="000000" w:themeColor="text1"/>
                          <w14:textOutline w14:w="0" w14:cap="flat" w14:cmpd="sng" w14:algn="ctr">
                            <w14:noFill/>
                            <w14:prstDash w14:val="solid"/>
                            <w14:round/>
                          </w14:textOutline>
                        </w:rPr>
                        <w:t>Outcome</w:t>
                      </w:r>
                      <w:r w:rsidRPr="00A57A49">
                        <w:rPr>
                          <w:i/>
                        </w:rPr>
                        <w:t xml:space="preserve">: participants </w:t>
                      </w:r>
                      <w:r>
                        <w:rPr>
                          <w:i/>
                        </w:rPr>
                        <w:t xml:space="preserve">are </w:t>
                      </w:r>
                      <w:r w:rsidRPr="00A57A49">
                        <w:rPr>
                          <w:i/>
                        </w:rPr>
                        <w:t xml:space="preserve">familiar </w:t>
                      </w:r>
                      <w:r>
                        <w:rPr>
                          <w:i/>
                        </w:rPr>
                        <w:t>with and agree</w:t>
                      </w:r>
                      <w:r w:rsidRPr="00A57A49">
                        <w:rPr>
                          <w:i/>
                        </w:rPr>
                        <w:t xml:space="preserve"> with findings </w:t>
                      </w:r>
                      <w:r>
                        <w:rPr>
                          <w:i/>
                        </w:rPr>
                        <w:t>from the</w:t>
                      </w:r>
                      <w:r w:rsidRPr="00A57A49">
                        <w:rPr>
                          <w:i/>
                        </w:rPr>
                        <w:t xml:space="preserve"> situational analysis</w:t>
                      </w:r>
                      <w:r>
                        <w:rPr>
                          <w:i/>
                        </w:rPr>
                        <w:t xml:space="preserve"> report</w:t>
                      </w:r>
                    </w:p>
                  </w:txbxContent>
                </v:textbox>
                <w10:wrap anchorx="margin"/>
              </v:shape>
            </w:pict>
          </mc:Fallback>
        </mc:AlternateContent>
      </w:r>
      <w:r w:rsidR="00C70A5A" w:rsidRPr="00262112">
        <w:rPr>
          <w:noProof/>
        </w:rPr>
        <mc:AlternateContent>
          <mc:Choice Requires="wps">
            <w:drawing>
              <wp:anchor distT="0" distB="0" distL="114300" distR="114300" simplePos="0" relativeHeight="251661312" behindDoc="0" locked="0" layoutInCell="1" allowOverlap="1" wp14:anchorId="66161255" wp14:editId="77CA2429">
                <wp:simplePos x="0" y="0"/>
                <wp:positionH relativeFrom="margin">
                  <wp:posOffset>2556510</wp:posOffset>
                </wp:positionH>
                <wp:positionV relativeFrom="paragraph">
                  <wp:posOffset>243840</wp:posOffset>
                </wp:positionV>
                <wp:extent cx="1733550" cy="3848100"/>
                <wp:effectExtent l="0" t="0" r="38100" b="19050"/>
                <wp:wrapNone/>
                <wp:docPr id="3" name="Pil: pentagon 3"/>
                <wp:cNvGraphicFramePr/>
                <a:graphic xmlns:a="http://schemas.openxmlformats.org/drawingml/2006/main">
                  <a:graphicData uri="http://schemas.microsoft.com/office/word/2010/wordprocessingShape">
                    <wps:wsp>
                      <wps:cNvSpPr/>
                      <wps:spPr>
                        <a:xfrm>
                          <a:off x="0" y="0"/>
                          <a:ext cx="1733550" cy="3848100"/>
                        </a:xfrm>
                        <a:prstGeom prst="homePlate">
                          <a:avLst/>
                        </a:prstGeom>
                        <a:solidFill>
                          <a:srgbClr val="4472C4">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1922AFF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il: pentagon 3" o:spid="_x0000_s1026" type="#_x0000_t15" style="position:absolute;margin-left:201.3pt;margin-top:19.2pt;width:136.5pt;height:30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" adj="10800" fillcolor="#8faadc" strokecolor="#2f528f" strokeweight="1pt">
                <w10:wrap anchorx="margin"/>
              </v:shape>
            </w:pict>
          </mc:Fallback>
        </mc:AlternateContent>
      </w:r>
      <w:r w:rsidR="00C70A5A" w:rsidRPr="00262112">
        <w:rPr>
          <w:noProof/>
        </w:rPr>
        <mc:AlternateContent>
          <mc:Choice Requires="wps">
            <w:drawing>
              <wp:anchor distT="0" distB="0" distL="114300" distR="114300" simplePos="0" relativeHeight="251662336" behindDoc="0" locked="0" layoutInCell="1" allowOverlap="1" wp14:anchorId="20DA3E92" wp14:editId="6F9F1C4F">
                <wp:simplePos x="0" y="0"/>
                <wp:positionH relativeFrom="margin">
                  <wp:posOffset>4356735</wp:posOffset>
                </wp:positionH>
                <wp:positionV relativeFrom="paragraph">
                  <wp:posOffset>243840</wp:posOffset>
                </wp:positionV>
                <wp:extent cx="1733550" cy="3848100"/>
                <wp:effectExtent l="0" t="0" r="38100" b="19050"/>
                <wp:wrapNone/>
                <wp:docPr id="4" name="Pil: pentagon 4"/>
                <wp:cNvGraphicFramePr/>
                <a:graphic xmlns:a="http://schemas.openxmlformats.org/drawingml/2006/main">
                  <a:graphicData uri="http://schemas.microsoft.com/office/word/2010/wordprocessingShape">
                    <wps:wsp>
                      <wps:cNvSpPr/>
                      <wps:spPr>
                        <a:xfrm>
                          <a:off x="0" y="0"/>
                          <a:ext cx="1733550" cy="3848100"/>
                        </a:xfrm>
                        <a:prstGeom prst="homePlate">
                          <a:avLst/>
                        </a:prstGeom>
                        <a:solidFill>
                          <a:srgbClr val="4472C4">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DF5C6E2" id="Pil: pentagon 4" o:spid="_x0000_s1026" type="#_x0000_t15" style="position:absolute;margin-left:343.05pt;margin-top:19.2pt;width:136.5pt;height:30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" adj="10800" fillcolor="#8faadc" strokecolor="#2f528f" strokeweight="1pt">
                <w10:wrap anchorx="margin"/>
              </v:shape>
            </w:pict>
          </mc:Fallback>
        </mc:AlternateContent>
      </w:r>
      <w:r w:rsidR="00C70A5A" w:rsidRPr="00262112">
        <w:rPr>
          <w:noProof/>
        </w:rPr>
        <mc:AlternateContent>
          <mc:Choice Requires="wps">
            <w:drawing>
              <wp:anchor distT="0" distB="0" distL="114300" distR="114300" simplePos="0" relativeHeight="251659264" behindDoc="0" locked="0" layoutInCell="1" allowOverlap="1" wp14:anchorId="6507575E" wp14:editId="14C3FE70">
                <wp:simplePos x="0" y="0"/>
                <wp:positionH relativeFrom="column">
                  <wp:posOffset>41909</wp:posOffset>
                </wp:positionH>
                <wp:positionV relativeFrom="paragraph">
                  <wp:posOffset>196215</wp:posOffset>
                </wp:positionV>
                <wp:extent cx="2466975" cy="1905000"/>
                <wp:effectExtent l="0" t="0" r="47625" b="19050"/>
                <wp:wrapNone/>
                <wp:docPr id="1" name="Pil: pentagon 1"/>
                <wp:cNvGraphicFramePr/>
                <a:graphic xmlns:a="http://schemas.openxmlformats.org/drawingml/2006/main">
                  <a:graphicData uri="http://schemas.microsoft.com/office/word/2010/wordprocessingShape">
                    <wps:wsp>
                      <wps:cNvSpPr/>
                      <wps:spPr>
                        <a:xfrm>
                          <a:off x="0" y="0"/>
                          <a:ext cx="2466975" cy="1905000"/>
                        </a:xfrm>
                        <a:prstGeom prst="homePlate">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058A76F9" w14:textId="77777777" w:rsidR="006E4BC7" w:rsidRPr="00DE05A3" w:rsidRDefault="006E4BC7" w:rsidP="00C70A5A">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il: pentagon 1" o:spid="_x0000_s1027" type="#_x0000_t15" style="position:absolute;left:0;text-align:left;margin-left:3.3pt;margin-top:15.45pt;width:194.2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" adj="13260" fillcolor="#dae3f3" strokecolor="#2f528f" strokeweight="1pt">
                <v:textbox>
                  <w:txbxContent>
                    <w:p w14:paraId="058A76F9" w14:textId="77777777" w:rsidR="006E4BC7" w:rsidRPr="00DE05A3" w:rsidRDefault="006E4BC7" w:rsidP="00C70A5A">
                      <w:pPr>
                        <w:jc w:val="center"/>
                        <w:rPr>
                          <w14:textOutline w14:w="9525" w14:cap="rnd" w14:cmpd="sng" w14:algn="ctr">
                            <w14:solidFill>
                              <w14:srgbClr w14:val="000000"/>
                            </w14:solidFill>
                            <w14:prstDash w14:val="solid"/>
                            <w14:bevel/>
                          </w14:textOutline>
                        </w:rPr>
                      </w:pPr>
                    </w:p>
                  </w:txbxContent>
                </v:textbox>
              </v:shape>
            </w:pict>
          </mc:Fallback>
        </mc:AlternateContent>
      </w:r>
    </w:p>
    <w:p w14:paraId="2A088A15" w14:textId="06675894" w:rsidR="00C70A5A" w:rsidRPr="00920092" w:rsidRDefault="00C70A5A" w:rsidP="00C70A5A">
      <w:pPr>
        <w:rPr>
          <w:b/>
          <w:bCs/>
          <w:u w:val="single"/>
        </w:rPr>
      </w:pPr>
    </w:p>
    <w:p w14:paraId="24A60200" w14:textId="77777777" w:rsidR="00C70A5A" w:rsidRDefault="00C70A5A" w:rsidP="00C70A5A">
      <w:pPr>
        <w:rPr>
          <w:b/>
          <w:bCs/>
        </w:rPr>
      </w:pPr>
    </w:p>
    <w:p w14:paraId="0FA78096" w14:textId="25D5C3C4" w:rsidR="00C70A5A" w:rsidRDefault="00A57A49" w:rsidP="00C70A5A">
      <w:pPr>
        <w:rPr>
          <w:b/>
          <w:bCs/>
        </w:rPr>
      </w:pPr>
      <w:r w:rsidRPr="00262112">
        <w:rPr>
          <w:noProof/>
        </w:rPr>
        <mc:AlternateContent>
          <mc:Choice Requires="wps">
            <w:drawing>
              <wp:anchor distT="0" distB="0" distL="114300" distR="114300" simplePos="0" relativeHeight="251666432" behindDoc="0" locked="0" layoutInCell="1" allowOverlap="1" wp14:anchorId="460E0885" wp14:editId="7018063F">
                <wp:simplePos x="0" y="0"/>
                <wp:positionH relativeFrom="margin">
                  <wp:posOffset>4375785</wp:posOffset>
                </wp:positionH>
                <wp:positionV relativeFrom="paragraph">
                  <wp:posOffset>228600</wp:posOffset>
                </wp:positionV>
                <wp:extent cx="1400175" cy="2114550"/>
                <wp:effectExtent l="0" t="0" r="0" b="0"/>
                <wp:wrapNone/>
                <wp:docPr id="9" name="Tekstfelt 9"/>
                <wp:cNvGraphicFramePr/>
                <a:graphic xmlns:a="http://schemas.openxmlformats.org/drawingml/2006/main">
                  <a:graphicData uri="http://schemas.microsoft.com/office/word/2010/wordprocessingShape">
                    <wps:wsp>
                      <wps:cNvSpPr txBox="1"/>
                      <wps:spPr>
                        <a:xfrm>
                          <a:off x="0" y="0"/>
                          <a:ext cx="1400175" cy="2114550"/>
                        </a:xfrm>
                        <a:prstGeom prst="rect">
                          <a:avLst/>
                        </a:prstGeom>
                        <a:noFill/>
                        <a:ln>
                          <a:noFill/>
                        </a:ln>
                      </wps:spPr>
                      <wps:txbx>
                        <w:txbxContent>
                          <w:p w14:paraId="2E9870F2" w14:textId="77777777" w:rsidR="006E4BC7" w:rsidRPr="00447027" w:rsidRDefault="006E4BC7" w:rsidP="00A57A49">
                            <w:pPr>
                              <w:jc w:val="left"/>
                              <w:rPr>
                                <w:b/>
                                <w:bCs/>
                              </w:rPr>
                            </w:pPr>
                            <w:r w:rsidRPr="00447027">
                              <w:rPr>
                                <w:b/>
                                <w:bCs/>
                              </w:rPr>
                              <w:t xml:space="preserve">4. </w:t>
                            </w:r>
                            <w:bookmarkStart w:id="11" w:name="_Hlk52703127"/>
                            <w:r w:rsidRPr="00447027">
                              <w:rPr>
                                <w:b/>
                                <w:bCs/>
                              </w:rPr>
                              <w:t>Propose models and a plan for implementation of recommendations</w:t>
                            </w:r>
                            <w:bookmarkEnd w:id="11"/>
                          </w:p>
                          <w:p w14:paraId="2931D0C0" w14:textId="77777777" w:rsidR="006E4BC7" w:rsidRPr="00447027" w:rsidRDefault="006E4BC7" w:rsidP="00A57A49">
                            <w:pPr>
                              <w:jc w:val="left"/>
                              <w:rPr>
                                <w:i/>
                                <w:iCs/>
                              </w:rPr>
                            </w:pPr>
                            <w:r w:rsidRPr="00447027">
                              <w:rPr>
                                <w:i/>
                                <w:iCs/>
                              </w:rPr>
                              <w:t>Outcome: outline of a plan for implementation of recommendations and partnership ideas</w:t>
                            </w:r>
                          </w:p>
                          <w:p w14:paraId="7722319C" w14:textId="77777777" w:rsidR="006E4BC7" w:rsidRPr="00447027" w:rsidRDefault="006E4BC7" w:rsidP="00A57A49">
                            <w:pPr>
                              <w:jc w:val="left"/>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kstfelt 9" o:spid="_x0000_s1028" type="#_x0000_t202" style="position:absolute;left:0;text-align:left;margin-left:344.55pt;margin-top:18pt;width:110.25pt;height:16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" filled="f" stroked="f">
                <v:textbox>
                  <w:txbxContent>
                    <w:p w14:paraId="2E9870F2" w14:textId="77777777" w:rsidR="006E4BC7" w:rsidRPr="00447027" w:rsidRDefault="006E4BC7" w:rsidP="00A57A49">
                      <w:pPr>
                        <w:jc w:val="left"/>
                        <w:rPr>
                          <w:b/>
                          <w:bCs/>
                        </w:rPr>
                      </w:pPr>
                      <w:r w:rsidRPr="00447027">
                        <w:rPr>
                          <w:b/>
                          <w:bCs/>
                        </w:rPr>
                        <w:t xml:space="preserve">4. </w:t>
                      </w:r>
                      <w:bookmarkStart w:id="13" w:name="_Hlk52703127"/>
                      <w:r w:rsidRPr="00447027">
                        <w:rPr>
                          <w:b/>
                          <w:bCs/>
                        </w:rPr>
                        <w:t>Propose models and a plan for implementation of recommendations</w:t>
                      </w:r>
                      <w:bookmarkEnd w:id="13"/>
                    </w:p>
                    <w:p w14:paraId="2931D0C0" w14:textId="77777777" w:rsidR="006E4BC7" w:rsidRPr="00447027" w:rsidRDefault="006E4BC7" w:rsidP="00A57A49">
                      <w:pPr>
                        <w:jc w:val="left"/>
                        <w:rPr>
                          <w:i/>
                          <w:iCs/>
                        </w:rPr>
                      </w:pPr>
                      <w:r w:rsidRPr="00447027">
                        <w:rPr>
                          <w:i/>
                          <w:iCs/>
                        </w:rPr>
                        <w:t>Outcome: outline of a plan for implementation of recommendations and partnership ideas</w:t>
                      </w:r>
                    </w:p>
                    <w:p w14:paraId="7722319C" w14:textId="77777777" w:rsidR="006E4BC7" w:rsidRPr="00447027" w:rsidRDefault="006E4BC7" w:rsidP="00A57A49">
                      <w:pPr>
                        <w:jc w:val="left"/>
                        <w:rPr>
                          <w:i/>
                          <w:iCs/>
                        </w:rPr>
                      </w:pPr>
                    </w:p>
                  </w:txbxContent>
                </v:textbox>
                <w10:wrap anchorx="margin"/>
              </v:shape>
            </w:pict>
          </mc:Fallback>
        </mc:AlternateContent>
      </w:r>
    </w:p>
    <w:p w14:paraId="27FCB204" w14:textId="77777777" w:rsidR="00C70A5A" w:rsidRDefault="00C70A5A" w:rsidP="00C70A5A">
      <w:pPr>
        <w:rPr>
          <w:b/>
          <w:bCs/>
        </w:rPr>
      </w:pPr>
      <w:r w:rsidRPr="00262112">
        <w:rPr>
          <w:noProof/>
        </w:rPr>
        <mc:AlternateContent>
          <mc:Choice Requires="wps">
            <w:drawing>
              <wp:anchor distT="0" distB="0" distL="114300" distR="114300" simplePos="0" relativeHeight="251665408" behindDoc="0" locked="0" layoutInCell="1" allowOverlap="1" wp14:anchorId="03F32C64" wp14:editId="44FD5571">
                <wp:simplePos x="0" y="0"/>
                <wp:positionH relativeFrom="margin">
                  <wp:posOffset>2628900</wp:posOffset>
                </wp:positionH>
                <wp:positionV relativeFrom="paragraph">
                  <wp:posOffset>19050</wp:posOffset>
                </wp:positionV>
                <wp:extent cx="1371600" cy="1819275"/>
                <wp:effectExtent l="0" t="0" r="0" b="9525"/>
                <wp:wrapNone/>
                <wp:docPr id="8" name="Tekstfelt 8"/>
                <wp:cNvGraphicFramePr/>
                <a:graphic xmlns:a="http://schemas.openxmlformats.org/drawingml/2006/main">
                  <a:graphicData uri="http://schemas.microsoft.com/office/word/2010/wordprocessingShape">
                    <wps:wsp>
                      <wps:cNvSpPr txBox="1"/>
                      <wps:spPr>
                        <a:xfrm>
                          <a:off x="0" y="0"/>
                          <a:ext cx="1371600" cy="1819275"/>
                        </a:xfrm>
                        <a:prstGeom prst="rect">
                          <a:avLst/>
                        </a:prstGeom>
                        <a:noFill/>
                        <a:ln>
                          <a:noFill/>
                        </a:ln>
                      </wps:spPr>
                      <wps:txbx>
                        <w:txbxContent>
                          <w:p w14:paraId="2764C9BC" w14:textId="77777777" w:rsidR="006E4BC7" w:rsidRDefault="006E4BC7" w:rsidP="00A57A49">
                            <w:pPr>
                              <w:jc w:val="left"/>
                              <w:rPr>
                                <w:b/>
                                <w:bCs/>
                              </w:rPr>
                            </w:pPr>
                            <w:r>
                              <w:rPr>
                                <w:b/>
                                <w:bCs/>
                              </w:rPr>
                              <w:t xml:space="preserve">3. </w:t>
                            </w:r>
                            <w:bookmarkStart w:id="12" w:name="_Hlk52703111"/>
                            <w:r>
                              <w:rPr>
                                <w:b/>
                                <w:bCs/>
                              </w:rPr>
                              <w:t xml:space="preserve">Develop recommendations addressing </w:t>
                            </w:r>
                            <w:r w:rsidRPr="009367DA">
                              <w:rPr>
                                <w:b/>
                                <w:bCs/>
                              </w:rPr>
                              <w:t>key challenges and actionable issues</w:t>
                            </w:r>
                            <w:bookmarkEnd w:id="12"/>
                          </w:p>
                          <w:p w14:paraId="609C04FD" w14:textId="77777777" w:rsidR="006E4BC7" w:rsidRPr="00447027" w:rsidRDefault="006E4BC7" w:rsidP="00A57A49">
                            <w:pPr>
                              <w:jc w:val="left"/>
                              <w:rPr>
                                <w:i/>
                                <w:iCs/>
                              </w:rPr>
                            </w:pPr>
                            <w:r w:rsidRPr="00447027">
                              <w:rPr>
                                <w:i/>
                                <w:iCs/>
                              </w:rPr>
                              <w:t xml:space="preserve">Outcome: a set </w:t>
                            </w:r>
                            <w:proofErr w:type="gramStart"/>
                            <w:r w:rsidRPr="00447027">
                              <w:rPr>
                                <w:i/>
                                <w:iCs/>
                              </w:rPr>
                              <w:t>of  prioritized</w:t>
                            </w:r>
                            <w:proofErr w:type="gramEnd"/>
                            <w:r w:rsidRPr="00447027">
                              <w:rPr>
                                <w:i/>
                                <w:iCs/>
                              </w:rPr>
                              <w:t xml:space="preserve"> recommendations</w:t>
                            </w:r>
                          </w:p>
                          <w:p w14:paraId="5C7859FD" w14:textId="77777777" w:rsidR="006E4BC7" w:rsidRPr="00447027" w:rsidRDefault="006E4BC7" w:rsidP="00A57A49">
                            <w:pPr>
                              <w:jc w:val="left"/>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kstfelt 8" o:spid="_x0000_s1029" type="#_x0000_t202" style="position:absolute;left:0;text-align:left;margin-left:207pt;margin-top:1.5pt;width:108pt;height:14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" filled="f" stroked="f">
                <v:textbox>
                  <w:txbxContent>
                    <w:p w14:paraId="2764C9BC" w14:textId="77777777" w:rsidR="006E4BC7" w:rsidRDefault="006E4BC7" w:rsidP="00A57A49">
                      <w:pPr>
                        <w:jc w:val="left"/>
                        <w:rPr>
                          <w:b/>
                          <w:bCs/>
                        </w:rPr>
                      </w:pPr>
                      <w:r>
                        <w:rPr>
                          <w:b/>
                          <w:bCs/>
                        </w:rPr>
                        <w:t xml:space="preserve">3. </w:t>
                      </w:r>
                      <w:bookmarkStart w:id="15" w:name="_Hlk52703111"/>
                      <w:r>
                        <w:rPr>
                          <w:b/>
                          <w:bCs/>
                        </w:rPr>
                        <w:t xml:space="preserve">Develop recommendations addressing </w:t>
                      </w:r>
                      <w:r w:rsidRPr="009367DA">
                        <w:rPr>
                          <w:b/>
                          <w:bCs/>
                        </w:rPr>
                        <w:t>key challenges and actionable issues</w:t>
                      </w:r>
                      <w:bookmarkEnd w:id="15"/>
                    </w:p>
                    <w:p w14:paraId="609C04FD" w14:textId="77777777" w:rsidR="006E4BC7" w:rsidRPr="00447027" w:rsidRDefault="006E4BC7" w:rsidP="00A57A49">
                      <w:pPr>
                        <w:jc w:val="left"/>
                        <w:rPr>
                          <w:i/>
                          <w:iCs/>
                        </w:rPr>
                      </w:pPr>
                      <w:r w:rsidRPr="00447027">
                        <w:rPr>
                          <w:i/>
                          <w:iCs/>
                        </w:rPr>
                        <w:t>Outcome: a set of  prioritized recommendations</w:t>
                      </w:r>
                    </w:p>
                    <w:p w14:paraId="5C7859FD" w14:textId="77777777" w:rsidR="006E4BC7" w:rsidRPr="00447027" w:rsidRDefault="006E4BC7" w:rsidP="00A57A49">
                      <w:pPr>
                        <w:jc w:val="left"/>
                        <w:rPr>
                          <w:i/>
                          <w:iCs/>
                        </w:rPr>
                      </w:pPr>
                    </w:p>
                  </w:txbxContent>
                </v:textbox>
                <w10:wrap anchorx="margin"/>
              </v:shape>
            </w:pict>
          </mc:Fallback>
        </mc:AlternateContent>
      </w:r>
    </w:p>
    <w:p w14:paraId="24460DC9" w14:textId="77777777" w:rsidR="00C70A5A" w:rsidRDefault="00C70A5A" w:rsidP="00C70A5A">
      <w:pPr>
        <w:rPr>
          <w:b/>
          <w:bCs/>
        </w:rPr>
      </w:pPr>
    </w:p>
    <w:p w14:paraId="2E8B92B1" w14:textId="77777777" w:rsidR="00C70A5A" w:rsidRDefault="00C70A5A" w:rsidP="00C70A5A">
      <w:pPr>
        <w:rPr>
          <w:b/>
          <w:bCs/>
        </w:rPr>
      </w:pPr>
    </w:p>
    <w:p w14:paraId="3B874C65" w14:textId="79680744" w:rsidR="00C70A5A" w:rsidRDefault="00A57A49" w:rsidP="00C70A5A">
      <w:pPr>
        <w:rPr>
          <w:b/>
          <w:bCs/>
        </w:rPr>
      </w:pPr>
      <w:r w:rsidRPr="00262112">
        <w:rPr>
          <w:noProof/>
        </w:rPr>
        <mc:AlternateContent>
          <mc:Choice Requires="wps">
            <w:drawing>
              <wp:anchor distT="0" distB="0" distL="114300" distR="114300" simplePos="0" relativeHeight="251664384" behindDoc="0" locked="0" layoutInCell="1" allowOverlap="1" wp14:anchorId="2AF924CA" wp14:editId="0DFE169A">
                <wp:simplePos x="0" y="0"/>
                <wp:positionH relativeFrom="column">
                  <wp:posOffset>0</wp:posOffset>
                </wp:positionH>
                <wp:positionV relativeFrom="paragraph">
                  <wp:posOffset>228600</wp:posOffset>
                </wp:positionV>
                <wp:extent cx="1524000" cy="1828800"/>
                <wp:effectExtent l="0" t="0" r="0" b="0"/>
                <wp:wrapNone/>
                <wp:docPr id="6" name="Tekstfelt 6"/>
                <wp:cNvGraphicFramePr/>
                <a:graphic xmlns:a="http://schemas.openxmlformats.org/drawingml/2006/main">
                  <a:graphicData uri="http://schemas.microsoft.com/office/word/2010/wordprocessingShape">
                    <wps:wsp>
                      <wps:cNvSpPr txBox="1"/>
                      <wps:spPr>
                        <a:xfrm>
                          <a:off x="0" y="0"/>
                          <a:ext cx="1524000" cy="1828800"/>
                        </a:xfrm>
                        <a:prstGeom prst="rect">
                          <a:avLst/>
                        </a:prstGeom>
                        <a:noFill/>
                        <a:ln>
                          <a:noFill/>
                        </a:ln>
                      </wps:spPr>
                      <wps:txbx>
                        <w:txbxContent>
                          <w:p w14:paraId="75D62208" w14:textId="77777777" w:rsidR="006E4BC7" w:rsidRPr="00447027" w:rsidRDefault="006E4BC7" w:rsidP="00A57A49">
                            <w:pPr>
                              <w:tabs>
                                <w:tab w:val="left" w:pos="360"/>
                              </w:tabs>
                              <w:ind w:left="360"/>
                              <w:jc w:val="left"/>
                              <w:rPr>
                                <w:b/>
                                <w:bCs/>
                              </w:rPr>
                            </w:pPr>
                            <w:r w:rsidRPr="00447027">
                              <w:rPr>
                                <w:b/>
                                <w:bCs/>
                              </w:rPr>
                              <w:t xml:space="preserve">2. </w:t>
                            </w:r>
                            <w:bookmarkStart w:id="13" w:name="_Hlk52703092"/>
                            <w:r w:rsidRPr="00447027">
                              <w:rPr>
                                <w:b/>
                                <w:bCs/>
                              </w:rPr>
                              <w:t>Identify key   challenges and actionable issues</w:t>
                            </w:r>
                            <w:bookmarkEnd w:id="13"/>
                          </w:p>
                          <w:p w14:paraId="32E4908E" w14:textId="77777777" w:rsidR="006E4BC7" w:rsidRPr="00447027" w:rsidRDefault="006E4BC7" w:rsidP="00A57A49">
                            <w:pPr>
                              <w:tabs>
                                <w:tab w:val="left" w:pos="360"/>
                              </w:tabs>
                              <w:ind w:left="360"/>
                              <w:jc w:val="left"/>
                              <w:rPr>
                                <w:i/>
                                <w:iCs/>
                              </w:rPr>
                            </w:pPr>
                            <w:r w:rsidRPr="00447027">
                              <w:rPr>
                                <w:i/>
                                <w:iCs/>
                              </w:rPr>
                              <w:t xml:space="preserve">Outcome: </w:t>
                            </w:r>
                            <w:r>
                              <w:rPr>
                                <w:i/>
                                <w:iCs/>
                              </w:rPr>
                              <w:t xml:space="preserve">a </w:t>
                            </w:r>
                            <w:r w:rsidRPr="00447027">
                              <w:rPr>
                                <w:i/>
                                <w:iCs/>
                              </w:rPr>
                              <w:t>prioritized list of key challenges that need to be addressed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kstfelt 6" o:spid="_x0000_s1030" type="#_x0000_t202" style="position:absolute;left:0;text-align:left;margin-left:0;margin-top:18pt;width:120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" filled="f" stroked="f">
                <v:textbox>
                  <w:txbxContent>
                    <w:p w14:paraId="75D62208" w14:textId="77777777" w:rsidR="006E4BC7" w:rsidRPr="00447027" w:rsidRDefault="006E4BC7" w:rsidP="00A57A49">
                      <w:pPr>
                        <w:tabs>
                          <w:tab w:val="left" w:pos="360"/>
                        </w:tabs>
                        <w:ind w:left="360"/>
                        <w:jc w:val="left"/>
                        <w:rPr>
                          <w:b/>
                          <w:bCs/>
                        </w:rPr>
                      </w:pPr>
                      <w:r w:rsidRPr="00447027">
                        <w:rPr>
                          <w:b/>
                          <w:bCs/>
                        </w:rPr>
                        <w:t xml:space="preserve">2. </w:t>
                      </w:r>
                      <w:bookmarkStart w:id="17" w:name="_Hlk52703092"/>
                      <w:r w:rsidRPr="00447027">
                        <w:rPr>
                          <w:b/>
                          <w:bCs/>
                        </w:rPr>
                        <w:t>Identify key   challenges and actionable issues</w:t>
                      </w:r>
                      <w:bookmarkEnd w:id="17"/>
                    </w:p>
                    <w:p w14:paraId="32E4908E" w14:textId="77777777" w:rsidR="006E4BC7" w:rsidRPr="00447027" w:rsidRDefault="006E4BC7" w:rsidP="00A57A49">
                      <w:pPr>
                        <w:tabs>
                          <w:tab w:val="left" w:pos="360"/>
                        </w:tabs>
                        <w:ind w:left="360"/>
                        <w:jc w:val="left"/>
                        <w:rPr>
                          <w:i/>
                          <w:iCs/>
                        </w:rPr>
                      </w:pPr>
                      <w:r w:rsidRPr="00447027">
                        <w:rPr>
                          <w:i/>
                          <w:iCs/>
                        </w:rPr>
                        <w:t xml:space="preserve">Outcome: </w:t>
                      </w:r>
                      <w:r>
                        <w:rPr>
                          <w:i/>
                          <w:iCs/>
                        </w:rPr>
                        <w:t xml:space="preserve">a </w:t>
                      </w:r>
                      <w:r w:rsidRPr="00447027">
                        <w:rPr>
                          <w:i/>
                          <w:iCs/>
                        </w:rPr>
                        <w:t>prioritized list of key challenges that need to be addressed</w:t>
                      </w:r>
                    </w:p>
                  </w:txbxContent>
                </v:textbox>
              </v:shape>
            </w:pict>
          </mc:Fallback>
        </mc:AlternateContent>
      </w:r>
      <w:r w:rsidR="00C70A5A" w:rsidRPr="00262112">
        <w:rPr>
          <w:noProof/>
        </w:rPr>
        <mc:AlternateContent>
          <mc:Choice Requires="wps">
            <w:drawing>
              <wp:anchor distT="0" distB="0" distL="114300" distR="114300" simplePos="0" relativeHeight="251660288" behindDoc="0" locked="0" layoutInCell="1" allowOverlap="1" wp14:anchorId="030E6D00" wp14:editId="5B78388B">
                <wp:simplePos x="0" y="0"/>
                <wp:positionH relativeFrom="margin">
                  <wp:posOffset>47625</wp:posOffset>
                </wp:positionH>
                <wp:positionV relativeFrom="paragraph">
                  <wp:posOffset>181610</wp:posOffset>
                </wp:positionV>
                <wp:extent cx="2466975" cy="1905000"/>
                <wp:effectExtent l="0" t="0" r="47625" b="19050"/>
                <wp:wrapNone/>
                <wp:docPr id="2" name="Pil: pentagon 2"/>
                <wp:cNvGraphicFramePr/>
                <a:graphic xmlns:a="http://schemas.openxmlformats.org/drawingml/2006/main">
                  <a:graphicData uri="http://schemas.microsoft.com/office/word/2010/wordprocessingShape">
                    <wps:wsp>
                      <wps:cNvSpPr/>
                      <wps:spPr>
                        <a:xfrm>
                          <a:off x="0" y="0"/>
                          <a:ext cx="2466975" cy="1905000"/>
                        </a:xfrm>
                        <a:prstGeom prst="homePlate">
                          <a:avLst/>
                        </a:prstGeom>
                        <a:solidFill>
                          <a:srgbClr val="4472C4">
                            <a:lumMod val="40000"/>
                            <a:lumOff val="6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D0D71F1" id="Pil: pentagon 2" o:spid="_x0000_s1026" type="#_x0000_t15" style="position:absolute;margin-left:3.75pt;margin-top:14.3pt;width:194.25pt;height:15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" adj="13260" fillcolor="#b4c7e7" strokecolor="#2f528f" strokeweight="1pt">
                <w10:wrap anchorx="margin"/>
              </v:shape>
            </w:pict>
          </mc:Fallback>
        </mc:AlternateContent>
      </w:r>
    </w:p>
    <w:p w14:paraId="508A8C17" w14:textId="77777777" w:rsidR="00C70A5A" w:rsidRDefault="00C70A5A" w:rsidP="00C70A5A">
      <w:pPr>
        <w:rPr>
          <w:b/>
          <w:bCs/>
        </w:rPr>
      </w:pPr>
    </w:p>
    <w:p w14:paraId="6E2D408B" w14:textId="77777777" w:rsidR="00C70A5A" w:rsidRDefault="00C70A5A" w:rsidP="00C70A5A">
      <w:pPr>
        <w:rPr>
          <w:b/>
          <w:bCs/>
        </w:rPr>
      </w:pPr>
    </w:p>
    <w:p w14:paraId="59120DCE" w14:textId="77777777" w:rsidR="00C70A5A" w:rsidRDefault="00C70A5A" w:rsidP="00C70A5A">
      <w:pPr>
        <w:rPr>
          <w:b/>
          <w:bCs/>
        </w:rPr>
      </w:pPr>
    </w:p>
    <w:p w14:paraId="24A874AD" w14:textId="77777777" w:rsidR="00C70A5A" w:rsidRDefault="00C70A5A" w:rsidP="00C70A5A">
      <w:pPr>
        <w:rPr>
          <w:b/>
          <w:bCs/>
        </w:rPr>
      </w:pPr>
    </w:p>
    <w:p w14:paraId="6D90C658" w14:textId="77777777" w:rsidR="00C70A5A" w:rsidRDefault="00C70A5A" w:rsidP="00C70A5A">
      <w:pPr>
        <w:rPr>
          <w:b/>
          <w:bCs/>
        </w:rPr>
      </w:pPr>
    </w:p>
    <w:p w14:paraId="2E1E1866" w14:textId="77777777" w:rsidR="00C70A5A" w:rsidRDefault="00C70A5A" w:rsidP="00DE64A6">
      <w:pPr>
        <w:pStyle w:val="Heading1"/>
        <w:rPr>
          <w:lang w:val="en-GB"/>
        </w:rPr>
      </w:pPr>
    </w:p>
    <w:p w14:paraId="2951B4A1" w14:textId="77777777" w:rsidR="00C56FF9" w:rsidRDefault="00C56FF9" w:rsidP="00C56FF9">
      <w:pPr>
        <w:pStyle w:val="Heading2"/>
        <w:rPr>
          <w:lang w:val="en-GB"/>
        </w:rPr>
      </w:pPr>
    </w:p>
    <w:p w14:paraId="3E8B5556" w14:textId="44B18E1B" w:rsidR="00C56FF9" w:rsidRPr="007319F7" w:rsidRDefault="00C56FF9" w:rsidP="00C56FF9">
      <w:pPr>
        <w:pStyle w:val="Heading2"/>
        <w:rPr>
          <w:lang w:val="en-GB"/>
        </w:rPr>
      </w:pPr>
      <w:bookmarkStart w:id="14" w:name="_Toc472789546"/>
      <w:commentRangeStart w:id="15"/>
      <w:r w:rsidRPr="007319F7">
        <w:rPr>
          <w:lang w:val="en-GB"/>
        </w:rPr>
        <w:t>1.</w:t>
      </w:r>
      <w:r w:rsidR="00484FEE">
        <w:rPr>
          <w:lang w:val="en-GB"/>
        </w:rPr>
        <w:t>3</w:t>
      </w:r>
      <w:r w:rsidRPr="007319F7">
        <w:rPr>
          <w:lang w:val="en-GB"/>
        </w:rPr>
        <w:t xml:space="preserve"> Opening </w:t>
      </w:r>
      <w:r w:rsidR="00484FEE">
        <w:rPr>
          <w:lang w:val="en-GB"/>
        </w:rPr>
        <w:t>addresses</w:t>
      </w:r>
      <w:bookmarkEnd w:id="14"/>
      <w:commentRangeEnd w:id="15"/>
      <w:r w:rsidR="000B3A8E">
        <w:rPr>
          <w:rStyle w:val="CommentReference"/>
          <w:rFonts w:eastAsia="Times New Roman" w:cs="Times New Roman"/>
          <w:color w:val="auto"/>
        </w:rPr>
        <w:commentReference w:id="15"/>
      </w:r>
    </w:p>
    <w:p w14:paraId="02559DB6" w14:textId="77777777" w:rsidR="00C56FF9" w:rsidRPr="007319F7" w:rsidRDefault="00C56FF9" w:rsidP="00C56FF9">
      <w:pPr>
        <w:spacing w:after="0"/>
        <w:rPr>
          <w:lang w:val="en-GB"/>
        </w:rPr>
      </w:pPr>
    </w:p>
    <w:p w14:paraId="298FFDF3" w14:textId="77777777" w:rsidR="00C56FF9" w:rsidRPr="00A563FA" w:rsidRDefault="00C56FF9" w:rsidP="00C56FF9">
      <w:pPr>
        <w:rPr>
          <w:lang w:val="en-GB"/>
        </w:rPr>
      </w:pPr>
      <w:r>
        <w:rPr>
          <w:lang w:val="en-GB"/>
        </w:rPr>
        <w:t>(</w:t>
      </w:r>
      <w:r w:rsidRPr="007319F7">
        <w:rPr>
          <w:lang w:val="en-GB"/>
        </w:rPr>
        <w:t xml:space="preserve">See </w:t>
      </w:r>
      <w:proofErr w:type="spellStart"/>
      <w:r>
        <w:rPr>
          <w:lang w:val="en-GB"/>
        </w:rPr>
        <w:t>xxx</w:t>
      </w:r>
      <w:r w:rsidRPr="007319F7">
        <w:rPr>
          <w:lang w:val="en-GB"/>
        </w:rPr>
        <w:t>’s</w:t>
      </w:r>
      <w:proofErr w:type="spellEnd"/>
      <w:r w:rsidRPr="007319F7">
        <w:rPr>
          <w:lang w:val="en-GB"/>
        </w:rPr>
        <w:t xml:space="preserve"> presentation</w:t>
      </w:r>
      <w:r>
        <w:rPr>
          <w:lang w:val="en-GB"/>
        </w:rPr>
        <w:t xml:space="preserve"> </w:t>
      </w:r>
      <w:commentRangeStart w:id="16"/>
      <w:r>
        <w:rPr>
          <w:lang w:val="en-GB"/>
        </w:rPr>
        <w:t>here.)</w:t>
      </w:r>
      <w:commentRangeEnd w:id="16"/>
      <w:r w:rsidR="000B3A8E">
        <w:rPr>
          <w:rStyle w:val="CommentReference"/>
        </w:rPr>
        <w:commentReference w:id="16"/>
      </w:r>
    </w:p>
    <w:p w14:paraId="539ABAC0" w14:textId="77777777" w:rsidR="00C70A5A" w:rsidRDefault="00C70A5A" w:rsidP="00DE64A6">
      <w:pPr>
        <w:pStyle w:val="Heading1"/>
        <w:rPr>
          <w:lang w:val="en-GB"/>
        </w:rPr>
      </w:pPr>
    </w:p>
    <w:p w14:paraId="1BA9806C" w14:textId="77777777" w:rsidR="00A57A49" w:rsidRDefault="00A57A49">
      <w:pPr>
        <w:spacing w:after="0" w:line="240" w:lineRule="auto"/>
        <w:jc w:val="left"/>
        <w:rPr>
          <w:rFonts w:eastAsiaTheme="majorEastAsia" w:cstheme="majorBidi"/>
          <w:b/>
          <w:color w:val="365F91" w:themeColor="accent1" w:themeShade="BF"/>
          <w:sz w:val="32"/>
          <w:szCs w:val="32"/>
          <w:lang w:val="en-GB"/>
        </w:rPr>
      </w:pPr>
      <w:r>
        <w:rPr>
          <w:lang w:val="en-GB"/>
        </w:rPr>
        <w:br w:type="page"/>
      </w:r>
    </w:p>
    <w:p w14:paraId="0A928838" w14:textId="5037A400" w:rsidR="00DE64A6" w:rsidRPr="007319F7" w:rsidRDefault="00DE64A6" w:rsidP="00DE64A6">
      <w:pPr>
        <w:pStyle w:val="Heading1"/>
        <w:rPr>
          <w:lang w:val="en-GB"/>
        </w:rPr>
      </w:pPr>
      <w:bookmarkStart w:id="17" w:name="_Toc472789547"/>
      <w:r w:rsidRPr="007319F7">
        <w:rPr>
          <w:lang w:val="en-GB"/>
        </w:rPr>
        <w:lastRenderedPageBreak/>
        <w:t xml:space="preserve">2. </w:t>
      </w:r>
      <w:r w:rsidR="004661A9">
        <w:rPr>
          <w:lang w:val="en-GB"/>
        </w:rPr>
        <w:t xml:space="preserve">Review and </w:t>
      </w:r>
      <w:r w:rsidR="003A501E">
        <w:rPr>
          <w:lang w:val="en-GB"/>
        </w:rPr>
        <w:t>V</w:t>
      </w:r>
      <w:r w:rsidR="000C3CD9">
        <w:rPr>
          <w:lang w:val="en-GB"/>
        </w:rPr>
        <w:t xml:space="preserve">alidation of </w:t>
      </w:r>
      <w:r w:rsidR="004661A9">
        <w:rPr>
          <w:lang w:val="en-GB"/>
        </w:rPr>
        <w:t xml:space="preserve">the </w:t>
      </w:r>
      <w:r w:rsidR="003A501E">
        <w:rPr>
          <w:lang w:val="en-GB"/>
        </w:rPr>
        <w:t>S</w:t>
      </w:r>
      <w:r w:rsidR="004661A9">
        <w:rPr>
          <w:lang w:val="en-GB"/>
        </w:rPr>
        <w:t xml:space="preserve">ituational </w:t>
      </w:r>
      <w:r w:rsidR="003A501E">
        <w:rPr>
          <w:lang w:val="en-GB"/>
        </w:rPr>
        <w:t>A</w:t>
      </w:r>
      <w:r w:rsidR="004661A9">
        <w:rPr>
          <w:lang w:val="en-GB"/>
        </w:rPr>
        <w:t>nalysis</w:t>
      </w:r>
      <w:bookmarkEnd w:id="17"/>
      <w:r w:rsidRPr="007319F7">
        <w:rPr>
          <w:lang w:val="en-GB"/>
        </w:rPr>
        <w:t xml:space="preserve"> </w:t>
      </w:r>
    </w:p>
    <w:p w14:paraId="32808584" w14:textId="77777777" w:rsidR="00DE64A6" w:rsidRPr="007319F7" w:rsidRDefault="00DE64A6" w:rsidP="00DE64A6">
      <w:pPr>
        <w:autoSpaceDE w:val="0"/>
        <w:autoSpaceDN w:val="0"/>
        <w:adjustRightInd w:val="0"/>
        <w:spacing w:after="0" w:line="240" w:lineRule="auto"/>
        <w:rPr>
          <w:rFonts w:ascii="SegoeUI" w:hAnsi="SegoeUI" w:cs="SegoeUI-Bold"/>
          <w:b/>
          <w:bCs/>
          <w:color w:val="579785"/>
          <w:sz w:val="21"/>
          <w:szCs w:val="21"/>
          <w:lang w:val="en-GB"/>
        </w:rPr>
      </w:pPr>
    </w:p>
    <w:p w14:paraId="078EE323" w14:textId="3D374585" w:rsidR="00DE64A6" w:rsidRPr="007319F7" w:rsidRDefault="00DE64A6" w:rsidP="00DE64A6">
      <w:pPr>
        <w:pStyle w:val="Heading2"/>
        <w:rPr>
          <w:lang w:val="en-GB"/>
        </w:rPr>
      </w:pPr>
      <w:bookmarkStart w:id="18" w:name="_Toc472789548"/>
      <w:commentRangeStart w:id="19"/>
      <w:r w:rsidRPr="007319F7">
        <w:rPr>
          <w:lang w:val="en-GB"/>
        </w:rPr>
        <w:t xml:space="preserve">2.1 </w:t>
      </w:r>
      <w:r w:rsidR="004661A9">
        <w:rPr>
          <w:lang w:val="en-GB"/>
        </w:rPr>
        <w:t>Validation of the situational analysis report</w:t>
      </w:r>
      <w:bookmarkEnd w:id="18"/>
      <w:commentRangeEnd w:id="19"/>
      <w:r w:rsidR="000B3A8E">
        <w:rPr>
          <w:rStyle w:val="CommentReference"/>
          <w:rFonts w:eastAsia="Times New Roman" w:cs="Times New Roman"/>
          <w:color w:val="auto"/>
        </w:rPr>
        <w:commentReference w:id="19"/>
      </w:r>
    </w:p>
    <w:p w14:paraId="0FAC6273" w14:textId="77777777" w:rsidR="00DE64A6" w:rsidRPr="007319F7" w:rsidRDefault="00DE64A6" w:rsidP="00DE64A6">
      <w:pPr>
        <w:spacing w:after="0"/>
        <w:rPr>
          <w:rFonts w:cs="SegoeUI-Italic"/>
          <w:iCs/>
          <w:lang w:val="en-GB"/>
        </w:rPr>
      </w:pPr>
    </w:p>
    <w:p w14:paraId="0FF6A347" w14:textId="77777777" w:rsidR="004661A9" w:rsidRDefault="004661A9" w:rsidP="00DE64A6"/>
    <w:p w14:paraId="40C0F437" w14:textId="4565C316" w:rsidR="00484FEE" w:rsidRDefault="00484FEE" w:rsidP="00484FEE">
      <w:pPr>
        <w:pStyle w:val="Heading2"/>
      </w:pPr>
      <w:bookmarkStart w:id="20" w:name="_Toc472789549"/>
      <w:commentRangeStart w:id="21"/>
      <w:r>
        <w:t>2.2 Prioritization of key challenges</w:t>
      </w:r>
      <w:bookmarkEnd w:id="20"/>
      <w:commentRangeEnd w:id="21"/>
      <w:r w:rsidR="000B3A8E">
        <w:rPr>
          <w:rStyle w:val="CommentReference"/>
          <w:rFonts w:eastAsia="Times New Roman" w:cs="Times New Roman"/>
          <w:color w:val="auto"/>
        </w:rPr>
        <w:commentReference w:id="21"/>
      </w:r>
    </w:p>
    <w:p w14:paraId="37F4B8C5" w14:textId="77777777" w:rsidR="00DE64A6" w:rsidRDefault="00DE64A6" w:rsidP="00DE64A6">
      <w:pPr>
        <w:rPr>
          <w:rFonts w:cs="SegoeUI-Italic"/>
          <w:iCs/>
          <w:u w:val="single"/>
          <w:lang w:val="en-GB"/>
        </w:rPr>
      </w:pPr>
    </w:p>
    <w:p w14:paraId="6BFA0C6A" w14:textId="77777777" w:rsidR="00484FEE" w:rsidRDefault="00484FEE" w:rsidP="00DE64A6">
      <w:pPr>
        <w:rPr>
          <w:rFonts w:cs="SegoeUI-Italic"/>
          <w:iCs/>
          <w:u w:val="single"/>
          <w:lang w:val="en-GB"/>
        </w:rPr>
      </w:pPr>
    </w:p>
    <w:p w14:paraId="41874BBD" w14:textId="6E9684B5" w:rsidR="008724EF" w:rsidRPr="008724EF" w:rsidRDefault="008724EF" w:rsidP="00DE64A6">
      <w:pPr>
        <w:rPr>
          <w:rFonts w:cs="SegoeUI-Italic"/>
          <w:i/>
          <w:iCs/>
          <w:lang w:val="en-GB"/>
        </w:rPr>
      </w:pPr>
      <w:r>
        <w:rPr>
          <w:rFonts w:cs="SegoeUI-Italic"/>
          <w:i/>
          <w:iCs/>
          <w:lang w:val="en-GB"/>
        </w:rPr>
        <w:t>Table 1: Summary of Discussions in Working Group 1</w:t>
      </w:r>
    </w:p>
    <w:tbl>
      <w:tblPr>
        <w:tblStyle w:val="TableGrid"/>
        <w:tblW w:w="0" w:type="auto"/>
        <w:tblLook w:val="04A0" w:firstRow="1" w:lastRow="0" w:firstColumn="1" w:lastColumn="0" w:noHBand="0" w:noVBand="1"/>
      </w:tblPr>
      <w:tblGrid>
        <w:gridCol w:w="4675"/>
        <w:gridCol w:w="4675"/>
      </w:tblGrid>
      <w:tr w:rsidR="00DE64A6" w:rsidRPr="007319F7" w14:paraId="2341A8DD" w14:textId="77777777" w:rsidTr="00232280">
        <w:tc>
          <w:tcPr>
            <w:tcW w:w="9350" w:type="dxa"/>
            <w:gridSpan w:val="2"/>
            <w:shd w:val="clear" w:color="auto" w:fill="B8CCE4" w:themeFill="accent1" w:themeFillTint="66"/>
          </w:tcPr>
          <w:p w14:paraId="42612127" w14:textId="5C5117B7" w:rsidR="00DE64A6" w:rsidRPr="007319F7" w:rsidRDefault="008724EF" w:rsidP="00232280">
            <w:pPr>
              <w:rPr>
                <w:b/>
                <w:lang w:val="en-GB"/>
              </w:rPr>
            </w:pPr>
            <w:r>
              <w:rPr>
                <w:b/>
                <w:lang w:val="en-GB"/>
              </w:rPr>
              <w:t>Theme(s)</w:t>
            </w:r>
            <w:r w:rsidR="00484FEE">
              <w:rPr>
                <w:b/>
                <w:lang w:val="en-GB"/>
              </w:rPr>
              <w:t xml:space="preserve">: </w:t>
            </w:r>
          </w:p>
        </w:tc>
      </w:tr>
      <w:tr w:rsidR="00DE64A6" w:rsidRPr="007319F7" w14:paraId="1F638604" w14:textId="77777777" w:rsidTr="00484FEE">
        <w:tc>
          <w:tcPr>
            <w:tcW w:w="4675" w:type="dxa"/>
            <w:shd w:val="clear" w:color="auto" w:fill="DBE5F1" w:themeFill="accent1" w:themeFillTint="33"/>
          </w:tcPr>
          <w:p w14:paraId="28F7FC01" w14:textId="18841C00" w:rsidR="00DE64A6" w:rsidRPr="00484FEE" w:rsidRDefault="00484FEE" w:rsidP="00232280">
            <w:pPr>
              <w:rPr>
                <w:i/>
                <w:lang w:val="en-GB"/>
              </w:rPr>
            </w:pPr>
            <w:r w:rsidRPr="00484FEE">
              <w:rPr>
                <w:i/>
                <w:lang w:val="en-GB"/>
              </w:rPr>
              <w:t>Prioritized challenges</w:t>
            </w:r>
          </w:p>
        </w:tc>
        <w:tc>
          <w:tcPr>
            <w:tcW w:w="4675" w:type="dxa"/>
            <w:shd w:val="clear" w:color="auto" w:fill="DBE5F1" w:themeFill="accent1" w:themeFillTint="33"/>
          </w:tcPr>
          <w:p w14:paraId="4C8B8469" w14:textId="76218310" w:rsidR="00DE64A6" w:rsidRPr="00484FEE" w:rsidRDefault="00484FEE" w:rsidP="00232280">
            <w:pPr>
              <w:rPr>
                <w:i/>
                <w:lang w:val="en-GB"/>
              </w:rPr>
            </w:pPr>
            <w:commentRangeStart w:id="22"/>
            <w:r w:rsidRPr="00484FEE">
              <w:rPr>
                <w:i/>
                <w:lang w:val="en-GB"/>
              </w:rPr>
              <w:t>Problem statements</w:t>
            </w:r>
            <w:commentRangeEnd w:id="22"/>
            <w:r w:rsidR="000B3A8E">
              <w:rPr>
                <w:rStyle w:val="CommentReference"/>
              </w:rPr>
              <w:commentReference w:id="22"/>
            </w:r>
          </w:p>
        </w:tc>
      </w:tr>
      <w:tr w:rsidR="00DE64A6" w:rsidRPr="007319F7" w14:paraId="7E2F110E" w14:textId="77777777" w:rsidTr="00232280">
        <w:tc>
          <w:tcPr>
            <w:tcW w:w="4675" w:type="dxa"/>
          </w:tcPr>
          <w:p w14:paraId="32E17297" w14:textId="1B512C06" w:rsidR="00DE64A6" w:rsidRPr="007319F7" w:rsidRDefault="00F57F27" w:rsidP="00F57F27">
            <w:pPr>
              <w:pStyle w:val="ListParagraph"/>
              <w:ind w:left="0"/>
              <w:jc w:val="left"/>
              <w:rPr>
                <w:lang w:val="en-GB"/>
              </w:rPr>
            </w:pPr>
            <w:r>
              <w:rPr>
                <w:lang w:val="en-GB"/>
              </w:rPr>
              <w:t xml:space="preserve">1. </w:t>
            </w:r>
          </w:p>
        </w:tc>
        <w:tc>
          <w:tcPr>
            <w:tcW w:w="4675" w:type="dxa"/>
          </w:tcPr>
          <w:p w14:paraId="7D6DF3CE" w14:textId="77777777" w:rsidR="00DE64A6" w:rsidRPr="006D7693" w:rsidRDefault="00DE64A6" w:rsidP="00484FEE">
            <w:pPr>
              <w:pStyle w:val="ListParagraph"/>
              <w:jc w:val="left"/>
              <w:rPr>
                <w:lang w:val="en-GB"/>
              </w:rPr>
            </w:pPr>
          </w:p>
        </w:tc>
      </w:tr>
      <w:tr w:rsidR="00484FEE" w:rsidRPr="007319F7" w14:paraId="3FFB1CBC" w14:textId="77777777" w:rsidTr="00232280">
        <w:tc>
          <w:tcPr>
            <w:tcW w:w="4675" w:type="dxa"/>
          </w:tcPr>
          <w:p w14:paraId="2405825D" w14:textId="1412980E" w:rsidR="00484FEE" w:rsidRPr="007319F7" w:rsidRDefault="00F57F27" w:rsidP="00F57F27">
            <w:pPr>
              <w:pStyle w:val="ListParagraph"/>
              <w:ind w:left="0"/>
              <w:jc w:val="left"/>
              <w:rPr>
                <w:lang w:val="en-GB"/>
              </w:rPr>
            </w:pPr>
            <w:r>
              <w:rPr>
                <w:lang w:val="en-GB"/>
              </w:rPr>
              <w:t xml:space="preserve">2. </w:t>
            </w:r>
          </w:p>
        </w:tc>
        <w:tc>
          <w:tcPr>
            <w:tcW w:w="4675" w:type="dxa"/>
          </w:tcPr>
          <w:p w14:paraId="0266E20F" w14:textId="77777777" w:rsidR="00484FEE" w:rsidRPr="006D7693" w:rsidRDefault="00484FEE" w:rsidP="00484FEE">
            <w:pPr>
              <w:pStyle w:val="ListParagraph"/>
              <w:jc w:val="left"/>
              <w:rPr>
                <w:lang w:val="en-GB"/>
              </w:rPr>
            </w:pPr>
          </w:p>
        </w:tc>
      </w:tr>
    </w:tbl>
    <w:p w14:paraId="55118807" w14:textId="77777777" w:rsidR="00001BEC" w:rsidRDefault="00001BEC" w:rsidP="00DE64A6">
      <w:pPr>
        <w:pStyle w:val="Heading1"/>
        <w:rPr>
          <w:lang w:val="en-GB"/>
        </w:rPr>
      </w:pPr>
    </w:p>
    <w:p w14:paraId="769F7B9C" w14:textId="314F4445" w:rsidR="008724EF" w:rsidRPr="008724EF" w:rsidRDefault="008724EF" w:rsidP="008724EF">
      <w:pPr>
        <w:rPr>
          <w:rFonts w:cs="SegoeUI-Italic"/>
          <w:i/>
          <w:iCs/>
          <w:lang w:val="en-GB"/>
        </w:rPr>
      </w:pPr>
      <w:r>
        <w:rPr>
          <w:rFonts w:cs="SegoeUI-Italic"/>
          <w:i/>
          <w:iCs/>
          <w:lang w:val="en-GB"/>
        </w:rPr>
        <w:t>Table 2: Summary of Discussions in Working Group 2</w:t>
      </w:r>
    </w:p>
    <w:tbl>
      <w:tblPr>
        <w:tblStyle w:val="TableGrid"/>
        <w:tblW w:w="0" w:type="auto"/>
        <w:tblLook w:val="04A0" w:firstRow="1" w:lastRow="0" w:firstColumn="1" w:lastColumn="0" w:noHBand="0" w:noVBand="1"/>
      </w:tblPr>
      <w:tblGrid>
        <w:gridCol w:w="4675"/>
        <w:gridCol w:w="4675"/>
      </w:tblGrid>
      <w:tr w:rsidR="00484FEE" w:rsidRPr="007319F7" w14:paraId="002D6757" w14:textId="77777777" w:rsidTr="00A42A49">
        <w:tc>
          <w:tcPr>
            <w:tcW w:w="9350" w:type="dxa"/>
            <w:gridSpan w:val="2"/>
            <w:shd w:val="clear" w:color="auto" w:fill="B8CCE4" w:themeFill="accent1" w:themeFillTint="66"/>
          </w:tcPr>
          <w:p w14:paraId="60B7A478" w14:textId="5CD8E231" w:rsidR="00484FEE" w:rsidRPr="007319F7" w:rsidRDefault="008724EF" w:rsidP="00A42A49">
            <w:pPr>
              <w:rPr>
                <w:b/>
                <w:lang w:val="en-GB"/>
              </w:rPr>
            </w:pPr>
            <w:r>
              <w:rPr>
                <w:b/>
                <w:lang w:val="en-GB"/>
              </w:rPr>
              <w:t>Theme(s)</w:t>
            </w:r>
            <w:r w:rsidR="00484FEE">
              <w:rPr>
                <w:b/>
                <w:lang w:val="en-GB"/>
              </w:rPr>
              <w:t xml:space="preserve">: </w:t>
            </w:r>
          </w:p>
        </w:tc>
      </w:tr>
      <w:tr w:rsidR="00484FEE" w:rsidRPr="007319F7" w14:paraId="0F934B7B" w14:textId="77777777" w:rsidTr="00A42A49">
        <w:tc>
          <w:tcPr>
            <w:tcW w:w="4675" w:type="dxa"/>
            <w:shd w:val="clear" w:color="auto" w:fill="DBE5F1" w:themeFill="accent1" w:themeFillTint="33"/>
          </w:tcPr>
          <w:p w14:paraId="68E21C9D" w14:textId="77777777" w:rsidR="00484FEE" w:rsidRPr="00484FEE" w:rsidRDefault="00484FEE" w:rsidP="00A42A49">
            <w:pPr>
              <w:rPr>
                <w:i/>
                <w:lang w:val="en-GB"/>
              </w:rPr>
            </w:pPr>
            <w:r w:rsidRPr="00484FEE">
              <w:rPr>
                <w:i/>
                <w:lang w:val="en-GB"/>
              </w:rPr>
              <w:t>Prioritized challenges</w:t>
            </w:r>
          </w:p>
        </w:tc>
        <w:tc>
          <w:tcPr>
            <w:tcW w:w="4675" w:type="dxa"/>
            <w:shd w:val="clear" w:color="auto" w:fill="DBE5F1" w:themeFill="accent1" w:themeFillTint="33"/>
          </w:tcPr>
          <w:p w14:paraId="4570B317" w14:textId="77777777" w:rsidR="00484FEE" w:rsidRPr="00484FEE" w:rsidRDefault="00484FEE" w:rsidP="00A42A49">
            <w:pPr>
              <w:rPr>
                <w:i/>
                <w:lang w:val="en-GB"/>
              </w:rPr>
            </w:pPr>
            <w:r w:rsidRPr="00484FEE">
              <w:rPr>
                <w:i/>
                <w:lang w:val="en-GB"/>
              </w:rPr>
              <w:t>Problem statements</w:t>
            </w:r>
          </w:p>
        </w:tc>
      </w:tr>
      <w:tr w:rsidR="00484FEE" w:rsidRPr="007319F7" w14:paraId="538EA6B1" w14:textId="77777777" w:rsidTr="00A42A49">
        <w:tc>
          <w:tcPr>
            <w:tcW w:w="4675" w:type="dxa"/>
          </w:tcPr>
          <w:p w14:paraId="20C36429" w14:textId="28601B91" w:rsidR="00484FEE" w:rsidRPr="007319F7" w:rsidRDefault="00F57F27" w:rsidP="00F57F27">
            <w:pPr>
              <w:pStyle w:val="ListParagraph"/>
              <w:ind w:left="0"/>
              <w:jc w:val="left"/>
              <w:rPr>
                <w:lang w:val="en-GB"/>
              </w:rPr>
            </w:pPr>
            <w:r>
              <w:rPr>
                <w:lang w:val="en-GB"/>
              </w:rPr>
              <w:t xml:space="preserve">1. </w:t>
            </w:r>
          </w:p>
        </w:tc>
        <w:tc>
          <w:tcPr>
            <w:tcW w:w="4675" w:type="dxa"/>
          </w:tcPr>
          <w:p w14:paraId="02E62E66" w14:textId="77777777" w:rsidR="00484FEE" w:rsidRPr="006D7693" w:rsidRDefault="00484FEE" w:rsidP="00A42A49">
            <w:pPr>
              <w:pStyle w:val="ListParagraph"/>
              <w:jc w:val="left"/>
              <w:rPr>
                <w:lang w:val="en-GB"/>
              </w:rPr>
            </w:pPr>
          </w:p>
        </w:tc>
      </w:tr>
      <w:tr w:rsidR="00484FEE" w:rsidRPr="007319F7" w14:paraId="73E1F083" w14:textId="77777777" w:rsidTr="00A42A49">
        <w:tc>
          <w:tcPr>
            <w:tcW w:w="4675" w:type="dxa"/>
          </w:tcPr>
          <w:p w14:paraId="229DB184" w14:textId="0A0E5249" w:rsidR="00484FEE" w:rsidRPr="007319F7" w:rsidRDefault="00F57F27" w:rsidP="00F57F27">
            <w:pPr>
              <w:pStyle w:val="ListParagraph"/>
              <w:tabs>
                <w:tab w:val="left" w:pos="0"/>
              </w:tabs>
              <w:ind w:left="0"/>
              <w:jc w:val="left"/>
              <w:rPr>
                <w:lang w:val="en-GB"/>
              </w:rPr>
            </w:pPr>
            <w:r>
              <w:rPr>
                <w:lang w:val="en-GB"/>
              </w:rPr>
              <w:t xml:space="preserve">2. </w:t>
            </w:r>
          </w:p>
        </w:tc>
        <w:tc>
          <w:tcPr>
            <w:tcW w:w="4675" w:type="dxa"/>
          </w:tcPr>
          <w:p w14:paraId="16AFDDF0" w14:textId="77777777" w:rsidR="00484FEE" w:rsidRPr="006D7693" w:rsidRDefault="00484FEE" w:rsidP="00A42A49">
            <w:pPr>
              <w:pStyle w:val="ListParagraph"/>
              <w:jc w:val="left"/>
              <w:rPr>
                <w:lang w:val="en-GB"/>
              </w:rPr>
            </w:pPr>
          </w:p>
        </w:tc>
      </w:tr>
    </w:tbl>
    <w:p w14:paraId="628CA567" w14:textId="77777777" w:rsidR="00484FEE" w:rsidRDefault="00484FEE">
      <w:pPr>
        <w:spacing w:after="0" w:line="240" w:lineRule="auto"/>
        <w:jc w:val="left"/>
        <w:rPr>
          <w:lang w:val="en-GB"/>
        </w:rPr>
      </w:pPr>
    </w:p>
    <w:p w14:paraId="76D513D2" w14:textId="77777777" w:rsidR="008724EF" w:rsidRDefault="008724EF" w:rsidP="008724EF">
      <w:pPr>
        <w:rPr>
          <w:rFonts w:cs="SegoeUI-Italic"/>
          <w:i/>
          <w:iCs/>
          <w:lang w:val="en-GB"/>
        </w:rPr>
      </w:pPr>
    </w:p>
    <w:p w14:paraId="076A6079" w14:textId="5C05C68E" w:rsidR="008724EF" w:rsidRPr="008724EF" w:rsidRDefault="008724EF" w:rsidP="008724EF">
      <w:pPr>
        <w:rPr>
          <w:rFonts w:cs="SegoeUI-Italic"/>
          <w:i/>
          <w:iCs/>
          <w:lang w:val="en-GB"/>
        </w:rPr>
      </w:pPr>
      <w:r>
        <w:rPr>
          <w:rFonts w:cs="SegoeUI-Italic"/>
          <w:i/>
          <w:iCs/>
          <w:lang w:val="en-GB"/>
        </w:rPr>
        <w:t>Table 3: Summary of Discussions in Working Group 3</w:t>
      </w:r>
    </w:p>
    <w:tbl>
      <w:tblPr>
        <w:tblStyle w:val="TableGrid"/>
        <w:tblW w:w="0" w:type="auto"/>
        <w:tblLook w:val="04A0" w:firstRow="1" w:lastRow="0" w:firstColumn="1" w:lastColumn="0" w:noHBand="0" w:noVBand="1"/>
      </w:tblPr>
      <w:tblGrid>
        <w:gridCol w:w="4675"/>
        <w:gridCol w:w="4675"/>
      </w:tblGrid>
      <w:tr w:rsidR="00484FEE" w:rsidRPr="007319F7" w14:paraId="7B406750" w14:textId="77777777" w:rsidTr="00A42A49">
        <w:tc>
          <w:tcPr>
            <w:tcW w:w="9350" w:type="dxa"/>
            <w:gridSpan w:val="2"/>
            <w:shd w:val="clear" w:color="auto" w:fill="B8CCE4" w:themeFill="accent1" w:themeFillTint="66"/>
          </w:tcPr>
          <w:p w14:paraId="48B24CFD" w14:textId="47F119CF" w:rsidR="00484FEE" w:rsidRPr="007319F7" w:rsidRDefault="008724EF" w:rsidP="00484FEE">
            <w:pPr>
              <w:rPr>
                <w:b/>
                <w:lang w:val="en-GB"/>
              </w:rPr>
            </w:pPr>
            <w:r>
              <w:rPr>
                <w:b/>
                <w:lang w:val="en-GB"/>
              </w:rPr>
              <w:t>Theme(s)</w:t>
            </w:r>
            <w:r w:rsidR="00484FEE">
              <w:rPr>
                <w:b/>
                <w:lang w:val="en-GB"/>
              </w:rPr>
              <w:t xml:space="preserve">: </w:t>
            </w:r>
          </w:p>
        </w:tc>
      </w:tr>
      <w:tr w:rsidR="00484FEE" w:rsidRPr="007319F7" w14:paraId="419B9EC6" w14:textId="77777777" w:rsidTr="00A42A49">
        <w:tc>
          <w:tcPr>
            <w:tcW w:w="4675" w:type="dxa"/>
            <w:shd w:val="clear" w:color="auto" w:fill="DBE5F1" w:themeFill="accent1" w:themeFillTint="33"/>
          </w:tcPr>
          <w:p w14:paraId="70C86D5B" w14:textId="77777777" w:rsidR="00484FEE" w:rsidRPr="00484FEE" w:rsidRDefault="00484FEE" w:rsidP="00A42A49">
            <w:pPr>
              <w:rPr>
                <w:i/>
                <w:lang w:val="en-GB"/>
              </w:rPr>
            </w:pPr>
            <w:r w:rsidRPr="00484FEE">
              <w:rPr>
                <w:i/>
                <w:lang w:val="en-GB"/>
              </w:rPr>
              <w:t>Prioritized challenges</w:t>
            </w:r>
          </w:p>
        </w:tc>
        <w:tc>
          <w:tcPr>
            <w:tcW w:w="4675" w:type="dxa"/>
            <w:shd w:val="clear" w:color="auto" w:fill="DBE5F1" w:themeFill="accent1" w:themeFillTint="33"/>
          </w:tcPr>
          <w:p w14:paraId="541841A8" w14:textId="77777777" w:rsidR="00484FEE" w:rsidRPr="00484FEE" w:rsidRDefault="00484FEE" w:rsidP="00A42A49">
            <w:pPr>
              <w:rPr>
                <w:i/>
                <w:lang w:val="en-GB"/>
              </w:rPr>
            </w:pPr>
            <w:r w:rsidRPr="00484FEE">
              <w:rPr>
                <w:i/>
                <w:lang w:val="en-GB"/>
              </w:rPr>
              <w:t>Problem statements</w:t>
            </w:r>
          </w:p>
        </w:tc>
      </w:tr>
      <w:tr w:rsidR="00484FEE" w:rsidRPr="007319F7" w14:paraId="5AC5592B" w14:textId="77777777" w:rsidTr="00A42A49">
        <w:tc>
          <w:tcPr>
            <w:tcW w:w="4675" w:type="dxa"/>
          </w:tcPr>
          <w:p w14:paraId="0A26FC7B" w14:textId="62776E5E" w:rsidR="00484FEE" w:rsidRPr="007319F7" w:rsidRDefault="00F57F27" w:rsidP="00F57F27">
            <w:pPr>
              <w:pStyle w:val="ListParagraph"/>
              <w:ind w:left="0"/>
              <w:jc w:val="left"/>
              <w:rPr>
                <w:lang w:val="en-GB"/>
              </w:rPr>
            </w:pPr>
            <w:r>
              <w:rPr>
                <w:lang w:val="en-GB"/>
              </w:rPr>
              <w:t xml:space="preserve">1. </w:t>
            </w:r>
          </w:p>
        </w:tc>
        <w:tc>
          <w:tcPr>
            <w:tcW w:w="4675" w:type="dxa"/>
          </w:tcPr>
          <w:p w14:paraId="14B0B967" w14:textId="77777777" w:rsidR="00484FEE" w:rsidRPr="006D7693" w:rsidRDefault="00484FEE" w:rsidP="00A42A49">
            <w:pPr>
              <w:pStyle w:val="ListParagraph"/>
              <w:jc w:val="left"/>
              <w:rPr>
                <w:lang w:val="en-GB"/>
              </w:rPr>
            </w:pPr>
          </w:p>
        </w:tc>
      </w:tr>
      <w:tr w:rsidR="00484FEE" w:rsidRPr="007319F7" w14:paraId="2E832E85" w14:textId="77777777" w:rsidTr="00A42A49">
        <w:tc>
          <w:tcPr>
            <w:tcW w:w="4675" w:type="dxa"/>
          </w:tcPr>
          <w:p w14:paraId="5FFA9BAA" w14:textId="1AD200AA" w:rsidR="00484FEE" w:rsidRPr="007319F7" w:rsidRDefault="00F57F27" w:rsidP="00F57F27">
            <w:pPr>
              <w:pStyle w:val="ListParagraph"/>
              <w:ind w:left="0"/>
              <w:jc w:val="left"/>
              <w:rPr>
                <w:lang w:val="en-GB"/>
              </w:rPr>
            </w:pPr>
            <w:r>
              <w:rPr>
                <w:lang w:val="en-GB"/>
              </w:rPr>
              <w:t xml:space="preserve">2. </w:t>
            </w:r>
          </w:p>
        </w:tc>
        <w:tc>
          <w:tcPr>
            <w:tcW w:w="4675" w:type="dxa"/>
          </w:tcPr>
          <w:p w14:paraId="2C32A8D1" w14:textId="77777777" w:rsidR="00484FEE" w:rsidRPr="006D7693" w:rsidRDefault="00484FEE" w:rsidP="00A42A49">
            <w:pPr>
              <w:pStyle w:val="ListParagraph"/>
              <w:jc w:val="left"/>
              <w:rPr>
                <w:lang w:val="en-GB"/>
              </w:rPr>
            </w:pPr>
          </w:p>
        </w:tc>
      </w:tr>
    </w:tbl>
    <w:p w14:paraId="32DC7050" w14:textId="77777777" w:rsidR="00484FEE" w:rsidRDefault="00484FEE">
      <w:pPr>
        <w:spacing w:after="0" w:line="240" w:lineRule="auto"/>
        <w:jc w:val="left"/>
        <w:rPr>
          <w:lang w:val="en-GB"/>
        </w:rPr>
      </w:pPr>
    </w:p>
    <w:p w14:paraId="0777F504" w14:textId="5E11BF3B" w:rsidR="008724EF" w:rsidRPr="008724EF" w:rsidRDefault="008724EF" w:rsidP="008724EF">
      <w:pPr>
        <w:rPr>
          <w:rFonts w:cs="SegoeUI-Italic"/>
          <w:i/>
          <w:iCs/>
          <w:lang w:val="en-GB"/>
        </w:rPr>
      </w:pPr>
      <w:r>
        <w:rPr>
          <w:rFonts w:cs="SegoeUI-Italic"/>
          <w:i/>
          <w:iCs/>
          <w:lang w:val="en-GB"/>
        </w:rPr>
        <w:t>Table 4: Summary of Discussions in Working Group 4</w:t>
      </w:r>
    </w:p>
    <w:tbl>
      <w:tblPr>
        <w:tblStyle w:val="TableGrid"/>
        <w:tblW w:w="0" w:type="auto"/>
        <w:tblLook w:val="04A0" w:firstRow="1" w:lastRow="0" w:firstColumn="1" w:lastColumn="0" w:noHBand="0" w:noVBand="1"/>
      </w:tblPr>
      <w:tblGrid>
        <w:gridCol w:w="4675"/>
        <w:gridCol w:w="4675"/>
      </w:tblGrid>
      <w:tr w:rsidR="00484FEE" w:rsidRPr="007319F7" w14:paraId="5C5EEFE5" w14:textId="77777777" w:rsidTr="00A42A49">
        <w:tc>
          <w:tcPr>
            <w:tcW w:w="9350" w:type="dxa"/>
            <w:gridSpan w:val="2"/>
            <w:shd w:val="clear" w:color="auto" w:fill="B8CCE4" w:themeFill="accent1" w:themeFillTint="66"/>
          </w:tcPr>
          <w:p w14:paraId="4DCD69C1" w14:textId="209B19D4" w:rsidR="00484FEE" w:rsidRPr="007319F7" w:rsidRDefault="008724EF" w:rsidP="00484FEE">
            <w:pPr>
              <w:rPr>
                <w:b/>
                <w:lang w:val="en-GB"/>
              </w:rPr>
            </w:pPr>
            <w:r>
              <w:rPr>
                <w:b/>
                <w:lang w:val="en-GB"/>
              </w:rPr>
              <w:t>Theme(s)</w:t>
            </w:r>
            <w:r w:rsidR="00484FEE">
              <w:rPr>
                <w:b/>
                <w:lang w:val="en-GB"/>
              </w:rPr>
              <w:t xml:space="preserve">: </w:t>
            </w:r>
          </w:p>
        </w:tc>
      </w:tr>
      <w:tr w:rsidR="00484FEE" w:rsidRPr="007319F7" w14:paraId="3C5F1FC0" w14:textId="77777777" w:rsidTr="00A42A49">
        <w:tc>
          <w:tcPr>
            <w:tcW w:w="4675" w:type="dxa"/>
            <w:shd w:val="clear" w:color="auto" w:fill="DBE5F1" w:themeFill="accent1" w:themeFillTint="33"/>
          </w:tcPr>
          <w:p w14:paraId="41261BC7" w14:textId="77777777" w:rsidR="00484FEE" w:rsidRPr="00484FEE" w:rsidRDefault="00484FEE" w:rsidP="00A42A49">
            <w:pPr>
              <w:rPr>
                <w:i/>
                <w:lang w:val="en-GB"/>
              </w:rPr>
            </w:pPr>
            <w:r w:rsidRPr="00484FEE">
              <w:rPr>
                <w:i/>
                <w:lang w:val="en-GB"/>
              </w:rPr>
              <w:t>Prioritized challenges</w:t>
            </w:r>
          </w:p>
        </w:tc>
        <w:tc>
          <w:tcPr>
            <w:tcW w:w="4675" w:type="dxa"/>
            <w:shd w:val="clear" w:color="auto" w:fill="DBE5F1" w:themeFill="accent1" w:themeFillTint="33"/>
          </w:tcPr>
          <w:p w14:paraId="6E04773C" w14:textId="77777777" w:rsidR="00484FEE" w:rsidRPr="00484FEE" w:rsidRDefault="00484FEE" w:rsidP="00A42A49">
            <w:pPr>
              <w:rPr>
                <w:i/>
                <w:lang w:val="en-GB"/>
              </w:rPr>
            </w:pPr>
            <w:r w:rsidRPr="00484FEE">
              <w:rPr>
                <w:i/>
                <w:lang w:val="en-GB"/>
              </w:rPr>
              <w:t>Problem statements</w:t>
            </w:r>
          </w:p>
        </w:tc>
      </w:tr>
      <w:tr w:rsidR="00484FEE" w:rsidRPr="007319F7" w14:paraId="68A8980C" w14:textId="77777777" w:rsidTr="00A42A49">
        <w:tc>
          <w:tcPr>
            <w:tcW w:w="4675" w:type="dxa"/>
          </w:tcPr>
          <w:p w14:paraId="2851D268" w14:textId="05703E8C" w:rsidR="00484FEE" w:rsidRPr="007319F7" w:rsidRDefault="00F57F27" w:rsidP="00F57F27">
            <w:pPr>
              <w:pStyle w:val="ListParagraph"/>
              <w:ind w:left="0"/>
              <w:jc w:val="left"/>
              <w:rPr>
                <w:lang w:val="en-GB"/>
              </w:rPr>
            </w:pPr>
            <w:r>
              <w:rPr>
                <w:lang w:val="en-GB"/>
              </w:rPr>
              <w:t xml:space="preserve">1. </w:t>
            </w:r>
          </w:p>
        </w:tc>
        <w:tc>
          <w:tcPr>
            <w:tcW w:w="4675" w:type="dxa"/>
          </w:tcPr>
          <w:p w14:paraId="6601A876" w14:textId="77777777" w:rsidR="00484FEE" w:rsidRPr="006D7693" w:rsidRDefault="00484FEE" w:rsidP="00A42A49">
            <w:pPr>
              <w:pStyle w:val="ListParagraph"/>
              <w:jc w:val="left"/>
              <w:rPr>
                <w:lang w:val="en-GB"/>
              </w:rPr>
            </w:pPr>
          </w:p>
        </w:tc>
      </w:tr>
      <w:tr w:rsidR="00484FEE" w:rsidRPr="007319F7" w14:paraId="16EB2B02" w14:textId="77777777" w:rsidTr="00A42A49">
        <w:tc>
          <w:tcPr>
            <w:tcW w:w="4675" w:type="dxa"/>
          </w:tcPr>
          <w:p w14:paraId="26DDF4C1" w14:textId="3E1C2A98" w:rsidR="00484FEE" w:rsidRPr="007319F7" w:rsidRDefault="00F57F27" w:rsidP="00F57F27">
            <w:pPr>
              <w:pStyle w:val="ListParagraph"/>
              <w:ind w:left="0"/>
              <w:jc w:val="left"/>
              <w:rPr>
                <w:lang w:val="en-GB"/>
              </w:rPr>
            </w:pPr>
            <w:r>
              <w:rPr>
                <w:lang w:val="en-GB"/>
              </w:rPr>
              <w:t xml:space="preserve">2. </w:t>
            </w:r>
          </w:p>
        </w:tc>
        <w:tc>
          <w:tcPr>
            <w:tcW w:w="4675" w:type="dxa"/>
          </w:tcPr>
          <w:p w14:paraId="2C035546" w14:textId="77777777" w:rsidR="00484FEE" w:rsidRPr="006D7693" w:rsidRDefault="00484FEE" w:rsidP="00A42A49">
            <w:pPr>
              <w:pStyle w:val="ListParagraph"/>
              <w:jc w:val="left"/>
              <w:rPr>
                <w:lang w:val="en-GB"/>
              </w:rPr>
            </w:pPr>
          </w:p>
        </w:tc>
      </w:tr>
    </w:tbl>
    <w:p w14:paraId="3560814A" w14:textId="77777777" w:rsidR="00001BEC" w:rsidRDefault="00001BEC">
      <w:pPr>
        <w:spacing w:after="0" w:line="240" w:lineRule="auto"/>
        <w:jc w:val="left"/>
        <w:rPr>
          <w:rFonts w:eastAsiaTheme="majorEastAsia" w:cstheme="majorBidi"/>
          <w:b/>
          <w:color w:val="365F91" w:themeColor="accent1" w:themeShade="BF"/>
          <w:sz w:val="32"/>
          <w:szCs w:val="32"/>
          <w:lang w:val="en-GB"/>
        </w:rPr>
      </w:pPr>
      <w:r>
        <w:rPr>
          <w:lang w:val="en-GB"/>
        </w:rPr>
        <w:br w:type="page"/>
      </w:r>
    </w:p>
    <w:p w14:paraId="7AF64893" w14:textId="56670719" w:rsidR="00DE64A6" w:rsidRPr="007319F7" w:rsidRDefault="00DE64A6" w:rsidP="00DE64A6">
      <w:pPr>
        <w:pStyle w:val="Heading1"/>
        <w:rPr>
          <w:lang w:val="en-GB"/>
        </w:rPr>
      </w:pPr>
      <w:bookmarkStart w:id="23" w:name="_Toc472789550"/>
      <w:commentRangeStart w:id="24"/>
      <w:r w:rsidRPr="007319F7">
        <w:rPr>
          <w:lang w:val="en-GB"/>
        </w:rPr>
        <w:lastRenderedPageBreak/>
        <w:t xml:space="preserve">3. </w:t>
      </w:r>
      <w:r>
        <w:rPr>
          <w:lang w:val="en-GB"/>
        </w:rPr>
        <w:t>R</w:t>
      </w:r>
      <w:r w:rsidRPr="007319F7">
        <w:rPr>
          <w:lang w:val="en-GB"/>
        </w:rPr>
        <w:t>ecommendations</w:t>
      </w:r>
      <w:r w:rsidR="00D17141">
        <w:rPr>
          <w:lang w:val="en-GB"/>
        </w:rPr>
        <w:t xml:space="preserve"> Addressing Key Challenges</w:t>
      </w:r>
      <w:r w:rsidR="000C3CD9">
        <w:rPr>
          <w:lang w:val="en-GB"/>
        </w:rPr>
        <w:t xml:space="preserve"> </w:t>
      </w:r>
      <w:bookmarkEnd w:id="23"/>
      <w:commentRangeEnd w:id="24"/>
      <w:r w:rsidR="000B3A8E">
        <w:rPr>
          <w:rStyle w:val="CommentReference"/>
          <w:rFonts w:eastAsia="Times New Roman" w:cs="Times New Roman"/>
          <w:b w:val="0"/>
          <w:color w:val="auto"/>
        </w:rPr>
        <w:commentReference w:id="24"/>
      </w:r>
    </w:p>
    <w:p w14:paraId="554B2CFB" w14:textId="77777777" w:rsidR="00DE64A6" w:rsidRPr="007319F7" w:rsidRDefault="00DE64A6" w:rsidP="00DE64A6">
      <w:pPr>
        <w:spacing w:after="0"/>
        <w:rPr>
          <w:lang w:val="en-GB"/>
        </w:rPr>
      </w:pPr>
    </w:p>
    <w:p w14:paraId="79190770" w14:textId="77777777" w:rsidR="00E74AFA" w:rsidRDefault="00E74AFA">
      <w:pPr>
        <w:spacing w:after="0" w:line="240" w:lineRule="auto"/>
        <w:jc w:val="left"/>
        <w:rPr>
          <w:lang w:val="en-GB"/>
        </w:rPr>
      </w:pPr>
    </w:p>
    <w:p w14:paraId="503F47C0" w14:textId="77777777" w:rsidR="00E74AFA" w:rsidRDefault="00E74AFA">
      <w:pPr>
        <w:spacing w:after="0" w:line="240" w:lineRule="auto"/>
        <w:jc w:val="left"/>
        <w:rPr>
          <w:lang w:val="en-GB"/>
        </w:rPr>
      </w:pPr>
    </w:p>
    <w:p w14:paraId="59E30AC2" w14:textId="77777777" w:rsidR="00E74AFA" w:rsidRDefault="00E74AFA">
      <w:pPr>
        <w:spacing w:after="0" w:line="240" w:lineRule="auto"/>
        <w:jc w:val="left"/>
        <w:rPr>
          <w:lang w:val="en-GB"/>
        </w:rPr>
      </w:pPr>
    </w:p>
    <w:p w14:paraId="7620A132" w14:textId="77777777" w:rsidR="00E74AFA" w:rsidRDefault="00E74AFA">
      <w:pPr>
        <w:spacing w:after="0" w:line="240" w:lineRule="auto"/>
        <w:jc w:val="left"/>
        <w:rPr>
          <w:lang w:val="en-GB"/>
        </w:rPr>
      </w:pPr>
    </w:p>
    <w:p w14:paraId="5CD4EA82" w14:textId="77777777" w:rsidR="00E74AFA" w:rsidRDefault="00E74AFA">
      <w:pPr>
        <w:spacing w:after="0" w:line="240" w:lineRule="auto"/>
        <w:jc w:val="left"/>
        <w:rPr>
          <w:lang w:val="en-GB"/>
        </w:rPr>
      </w:pPr>
    </w:p>
    <w:p w14:paraId="6F355411" w14:textId="77777777" w:rsidR="00E74AFA" w:rsidRDefault="00E74AFA">
      <w:pPr>
        <w:spacing w:after="0" w:line="240" w:lineRule="auto"/>
        <w:jc w:val="left"/>
        <w:rPr>
          <w:lang w:val="en-GB"/>
        </w:rPr>
      </w:pPr>
    </w:p>
    <w:p w14:paraId="6BE6FE05" w14:textId="77777777" w:rsidR="00E74AFA" w:rsidRDefault="00E74AFA">
      <w:pPr>
        <w:spacing w:after="0" w:line="240" w:lineRule="auto"/>
        <w:jc w:val="left"/>
        <w:rPr>
          <w:lang w:val="en-GB"/>
        </w:rPr>
      </w:pPr>
    </w:p>
    <w:p w14:paraId="26B07887" w14:textId="77777777" w:rsidR="00E74AFA" w:rsidRDefault="00E74AFA">
      <w:pPr>
        <w:spacing w:after="0" w:line="240" w:lineRule="auto"/>
        <w:jc w:val="left"/>
        <w:rPr>
          <w:lang w:val="en-GB"/>
        </w:rPr>
      </w:pPr>
    </w:p>
    <w:p w14:paraId="5B0C9C79" w14:textId="127A3200" w:rsidR="00E74AFA" w:rsidRPr="00E74AFA" w:rsidRDefault="00E74AFA">
      <w:pPr>
        <w:spacing w:after="0" w:line="240" w:lineRule="auto"/>
        <w:jc w:val="left"/>
        <w:rPr>
          <w:i/>
          <w:lang w:val="en-GB"/>
        </w:rPr>
      </w:pPr>
      <w:r w:rsidRPr="00E74AFA">
        <w:rPr>
          <w:i/>
          <w:lang w:val="en-GB"/>
        </w:rPr>
        <w:t>Table 5. Summary of Recommendations</w:t>
      </w:r>
      <w:r w:rsidR="00550489">
        <w:rPr>
          <w:i/>
          <w:lang w:val="en-GB"/>
        </w:rPr>
        <w:t xml:space="preserve"> by Thematic Area</w:t>
      </w:r>
    </w:p>
    <w:p w14:paraId="3ECC8E44" w14:textId="77777777" w:rsidR="00E74AFA" w:rsidRDefault="00E74AFA">
      <w:pPr>
        <w:spacing w:after="0" w:line="240" w:lineRule="auto"/>
        <w:jc w:val="left"/>
        <w:rPr>
          <w:lang w:val="en-GB"/>
        </w:rPr>
      </w:pPr>
    </w:p>
    <w:tbl>
      <w:tblPr>
        <w:tblStyle w:val="TableGrid"/>
        <w:tblW w:w="0" w:type="auto"/>
        <w:tblLook w:val="04A0" w:firstRow="1" w:lastRow="0" w:firstColumn="1" w:lastColumn="0" w:noHBand="0" w:noVBand="1"/>
      </w:tblPr>
      <w:tblGrid>
        <w:gridCol w:w="3237"/>
        <w:gridCol w:w="2835"/>
        <w:gridCol w:w="3504"/>
      </w:tblGrid>
      <w:tr w:rsidR="00F3318F" w:rsidRPr="00AD1EE1" w14:paraId="7B31287D" w14:textId="77777777" w:rsidTr="00F3318F">
        <w:tc>
          <w:tcPr>
            <w:tcW w:w="9576" w:type="dxa"/>
            <w:gridSpan w:val="3"/>
            <w:shd w:val="clear" w:color="auto" w:fill="B8CCE4" w:themeFill="accent1" w:themeFillTint="66"/>
          </w:tcPr>
          <w:p w14:paraId="6B2EBDB8" w14:textId="332C487C" w:rsidR="00F3318F" w:rsidRPr="00AD1EE1" w:rsidRDefault="00F3318F" w:rsidP="006E4BC7">
            <w:pPr>
              <w:rPr>
                <w:rFonts w:ascii="Calibri" w:hAnsi="Calibri"/>
                <w:noProof/>
              </w:rPr>
            </w:pPr>
            <w:r>
              <w:rPr>
                <w:rFonts w:ascii="Calibri" w:hAnsi="Calibri"/>
                <w:b/>
                <w:bCs/>
                <w:noProof/>
              </w:rPr>
              <w:t>Thematic area 1</w:t>
            </w:r>
          </w:p>
        </w:tc>
      </w:tr>
      <w:tr w:rsidR="00F3318F" w14:paraId="2B242871" w14:textId="77777777" w:rsidTr="00F3318F">
        <w:tc>
          <w:tcPr>
            <w:tcW w:w="3237" w:type="dxa"/>
            <w:shd w:val="clear" w:color="auto" w:fill="DBE5F1" w:themeFill="accent1" w:themeFillTint="33"/>
          </w:tcPr>
          <w:p w14:paraId="5187E467" w14:textId="25304DAB" w:rsidR="00F3318F" w:rsidRPr="00F3318F" w:rsidRDefault="00F3318F" w:rsidP="006E4BC7">
            <w:pPr>
              <w:rPr>
                <w:rFonts w:ascii="Calibri" w:hAnsi="Calibri"/>
                <w:i/>
                <w:noProof/>
              </w:rPr>
            </w:pPr>
            <w:r w:rsidRPr="00F3318F">
              <w:rPr>
                <w:rFonts w:ascii="Calibri" w:hAnsi="Calibri"/>
                <w:i/>
                <w:noProof/>
              </w:rPr>
              <w:t>Key challenges</w:t>
            </w:r>
          </w:p>
        </w:tc>
        <w:tc>
          <w:tcPr>
            <w:tcW w:w="2835" w:type="dxa"/>
            <w:shd w:val="clear" w:color="auto" w:fill="DBE5F1" w:themeFill="accent1" w:themeFillTint="33"/>
          </w:tcPr>
          <w:p w14:paraId="65521743" w14:textId="49207210" w:rsidR="00F3318F" w:rsidRPr="00F3318F" w:rsidRDefault="00F3318F" w:rsidP="006E4BC7">
            <w:pPr>
              <w:rPr>
                <w:rFonts w:ascii="Calibri" w:hAnsi="Calibri"/>
                <w:i/>
                <w:noProof/>
              </w:rPr>
            </w:pPr>
            <w:r w:rsidRPr="00F3318F">
              <w:rPr>
                <w:rFonts w:ascii="Calibri" w:hAnsi="Calibri"/>
                <w:i/>
                <w:noProof/>
              </w:rPr>
              <w:t>Solutions</w:t>
            </w:r>
          </w:p>
        </w:tc>
        <w:tc>
          <w:tcPr>
            <w:tcW w:w="3504" w:type="dxa"/>
            <w:shd w:val="clear" w:color="auto" w:fill="DBE5F1" w:themeFill="accent1" w:themeFillTint="33"/>
          </w:tcPr>
          <w:p w14:paraId="195348FF" w14:textId="7CC49A96" w:rsidR="00F3318F" w:rsidRPr="00F3318F" w:rsidRDefault="00F3318F" w:rsidP="006E4BC7">
            <w:pPr>
              <w:rPr>
                <w:rFonts w:ascii="Calibri" w:hAnsi="Calibri"/>
                <w:i/>
                <w:noProof/>
              </w:rPr>
            </w:pPr>
            <w:r w:rsidRPr="00F3318F">
              <w:rPr>
                <w:rFonts w:ascii="Calibri" w:hAnsi="Calibri"/>
                <w:i/>
                <w:noProof/>
              </w:rPr>
              <w:t>Recommendations</w:t>
            </w:r>
          </w:p>
        </w:tc>
      </w:tr>
      <w:tr w:rsidR="00F3318F" w14:paraId="11ED1A4A" w14:textId="77777777" w:rsidTr="00F3318F">
        <w:tc>
          <w:tcPr>
            <w:tcW w:w="3237" w:type="dxa"/>
          </w:tcPr>
          <w:p w14:paraId="27EB2BF0" w14:textId="77777777" w:rsidR="00F3318F" w:rsidRPr="00E74AFA" w:rsidRDefault="00F3318F" w:rsidP="006E4BC7">
            <w:pPr>
              <w:rPr>
                <w:rFonts w:ascii="Calibri" w:hAnsi="Calibri"/>
                <w:noProof/>
                <w:u w:val="single"/>
              </w:rPr>
            </w:pPr>
            <w:r w:rsidRPr="00E74AFA">
              <w:rPr>
                <w:rFonts w:ascii="Calibri" w:hAnsi="Calibri"/>
                <w:noProof/>
                <w:u w:val="single"/>
              </w:rPr>
              <w:t>Key challenge 1</w:t>
            </w:r>
          </w:p>
          <w:p w14:paraId="040158A7" w14:textId="2686AB04" w:rsidR="00F3318F" w:rsidRPr="00AA7ADD" w:rsidRDefault="00F3318F" w:rsidP="00E74AFA">
            <w:pPr>
              <w:rPr>
                <w:rFonts w:ascii="Calibri" w:hAnsi="Calibri"/>
                <w:noProof/>
              </w:rPr>
            </w:pPr>
            <w:r w:rsidRPr="00AA7ADD">
              <w:rPr>
                <w:rFonts w:ascii="Calibri" w:hAnsi="Calibri"/>
                <w:noProof/>
              </w:rPr>
              <w:t>Problem statement</w:t>
            </w:r>
            <w:r>
              <w:rPr>
                <w:rFonts w:ascii="Calibri" w:hAnsi="Calibri"/>
                <w:noProof/>
              </w:rPr>
              <w:t>(s)</w:t>
            </w:r>
          </w:p>
        </w:tc>
        <w:tc>
          <w:tcPr>
            <w:tcW w:w="2835" w:type="dxa"/>
          </w:tcPr>
          <w:p w14:paraId="39DE6A26" w14:textId="6B6FE439" w:rsidR="00DE09D6" w:rsidRDefault="00F3318F" w:rsidP="006E4BC7">
            <w:pPr>
              <w:rPr>
                <w:rFonts w:ascii="Calibri" w:hAnsi="Calibri"/>
                <w:noProof/>
              </w:rPr>
            </w:pPr>
            <w:r>
              <w:rPr>
                <w:rFonts w:ascii="Calibri" w:hAnsi="Calibri"/>
                <w:noProof/>
              </w:rPr>
              <w:t xml:space="preserve">Solution </w:t>
            </w:r>
            <w:r w:rsidR="00DE09D6">
              <w:rPr>
                <w:rFonts w:ascii="Calibri" w:hAnsi="Calibri"/>
                <w:noProof/>
              </w:rPr>
              <w:t>A</w:t>
            </w:r>
          </w:p>
          <w:p w14:paraId="2889D408" w14:textId="249B0DDF" w:rsidR="00DE09D6" w:rsidRDefault="00DE09D6" w:rsidP="006E4BC7">
            <w:pPr>
              <w:rPr>
                <w:rFonts w:ascii="Calibri" w:hAnsi="Calibri"/>
                <w:noProof/>
              </w:rPr>
            </w:pPr>
            <w:r>
              <w:rPr>
                <w:rFonts w:ascii="Calibri" w:hAnsi="Calibri"/>
                <w:noProof/>
              </w:rPr>
              <w:t>Solution B</w:t>
            </w:r>
          </w:p>
        </w:tc>
        <w:tc>
          <w:tcPr>
            <w:tcW w:w="3504" w:type="dxa"/>
          </w:tcPr>
          <w:p w14:paraId="42B2B691" w14:textId="3392F9E7" w:rsidR="00F3318F" w:rsidRDefault="00F3318F" w:rsidP="006E4BC7">
            <w:pPr>
              <w:rPr>
                <w:rFonts w:ascii="Calibri" w:hAnsi="Calibri"/>
                <w:noProof/>
              </w:rPr>
            </w:pPr>
            <w:r>
              <w:rPr>
                <w:rFonts w:ascii="Calibri" w:hAnsi="Calibri"/>
                <w:noProof/>
              </w:rPr>
              <w:t>Recommendation 1</w:t>
            </w:r>
          </w:p>
          <w:p w14:paraId="5D129F7B" w14:textId="77777777" w:rsidR="00F3318F" w:rsidRDefault="00F3318F" w:rsidP="006E4BC7">
            <w:pPr>
              <w:rPr>
                <w:rFonts w:ascii="Calibri" w:hAnsi="Calibri"/>
                <w:noProof/>
              </w:rPr>
            </w:pPr>
            <w:r>
              <w:rPr>
                <w:rFonts w:ascii="Calibri" w:hAnsi="Calibri"/>
                <w:noProof/>
              </w:rPr>
              <w:t>Recommendation 2</w:t>
            </w:r>
          </w:p>
          <w:p w14:paraId="2E7D247A" w14:textId="77777777" w:rsidR="00F3318F" w:rsidRDefault="00F3318F" w:rsidP="006E4BC7">
            <w:pPr>
              <w:rPr>
                <w:rFonts w:ascii="Calibri" w:hAnsi="Calibri"/>
                <w:noProof/>
              </w:rPr>
            </w:pPr>
            <w:r>
              <w:rPr>
                <w:rFonts w:ascii="Calibri" w:hAnsi="Calibri"/>
                <w:noProof/>
              </w:rPr>
              <w:t>Recommendation 3</w:t>
            </w:r>
          </w:p>
        </w:tc>
      </w:tr>
      <w:tr w:rsidR="00F3318F" w14:paraId="1EDC3502" w14:textId="77777777" w:rsidTr="00F3318F">
        <w:tc>
          <w:tcPr>
            <w:tcW w:w="3237" w:type="dxa"/>
          </w:tcPr>
          <w:p w14:paraId="501644AD" w14:textId="3CEBB729" w:rsidR="00F3318F" w:rsidRPr="00E74AFA" w:rsidRDefault="00F3318F" w:rsidP="006E4BC7">
            <w:pPr>
              <w:rPr>
                <w:rFonts w:ascii="Calibri" w:hAnsi="Calibri"/>
                <w:noProof/>
                <w:u w:val="single"/>
              </w:rPr>
            </w:pPr>
            <w:r w:rsidRPr="00E74AFA">
              <w:rPr>
                <w:rFonts w:ascii="Calibri" w:hAnsi="Calibri"/>
                <w:noProof/>
                <w:u w:val="single"/>
              </w:rPr>
              <w:t>Key challenge 2</w:t>
            </w:r>
          </w:p>
          <w:p w14:paraId="015578BE" w14:textId="2CD79223" w:rsidR="00F3318F" w:rsidRPr="00604737" w:rsidRDefault="00F3318F" w:rsidP="00E74AFA">
            <w:pPr>
              <w:rPr>
                <w:rFonts w:ascii="Calibri" w:hAnsi="Calibri"/>
                <w:noProof/>
              </w:rPr>
            </w:pPr>
            <w:r w:rsidRPr="00AA7ADD">
              <w:rPr>
                <w:rFonts w:ascii="Calibri" w:hAnsi="Calibri"/>
                <w:noProof/>
              </w:rPr>
              <w:t>Problem statement</w:t>
            </w:r>
            <w:r>
              <w:rPr>
                <w:rFonts w:ascii="Calibri" w:hAnsi="Calibri"/>
                <w:noProof/>
              </w:rPr>
              <w:t>(s)</w:t>
            </w:r>
          </w:p>
        </w:tc>
        <w:tc>
          <w:tcPr>
            <w:tcW w:w="2835" w:type="dxa"/>
          </w:tcPr>
          <w:p w14:paraId="3E935219" w14:textId="77777777" w:rsidR="00F3318F" w:rsidRDefault="00DE09D6" w:rsidP="006E4BC7">
            <w:pPr>
              <w:rPr>
                <w:rFonts w:ascii="Calibri" w:hAnsi="Calibri"/>
                <w:noProof/>
              </w:rPr>
            </w:pPr>
            <w:r>
              <w:rPr>
                <w:rFonts w:ascii="Calibri" w:hAnsi="Calibri"/>
                <w:noProof/>
              </w:rPr>
              <w:t>Solution A</w:t>
            </w:r>
          </w:p>
          <w:p w14:paraId="45E42B46" w14:textId="77777777" w:rsidR="00DE09D6" w:rsidRPr="00604737" w:rsidRDefault="00DE09D6" w:rsidP="006E4BC7">
            <w:pPr>
              <w:rPr>
                <w:rFonts w:ascii="Calibri" w:hAnsi="Calibri"/>
                <w:noProof/>
              </w:rPr>
            </w:pPr>
          </w:p>
        </w:tc>
        <w:tc>
          <w:tcPr>
            <w:tcW w:w="3504" w:type="dxa"/>
          </w:tcPr>
          <w:p w14:paraId="4705C6F9" w14:textId="4A980AD3" w:rsidR="00F3318F" w:rsidRPr="00604737" w:rsidRDefault="00F3318F" w:rsidP="006E4BC7">
            <w:pPr>
              <w:rPr>
                <w:rFonts w:ascii="Calibri" w:hAnsi="Calibri"/>
                <w:noProof/>
              </w:rPr>
            </w:pPr>
            <w:r w:rsidRPr="00604737">
              <w:rPr>
                <w:rFonts w:ascii="Calibri" w:hAnsi="Calibri"/>
                <w:noProof/>
              </w:rPr>
              <w:t>Recommendation 1</w:t>
            </w:r>
          </w:p>
          <w:p w14:paraId="2E02073B" w14:textId="10A681AF" w:rsidR="00F3318F" w:rsidRDefault="00F3318F" w:rsidP="006E4BC7">
            <w:pPr>
              <w:rPr>
                <w:rFonts w:ascii="Calibri" w:hAnsi="Calibri"/>
                <w:noProof/>
              </w:rPr>
            </w:pPr>
            <w:r w:rsidRPr="00604737">
              <w:rPr>
                <w:rFonts w:ascii="Calibri" w:hAnsi="Calibri"/>
                <w:noProof/>
              </w:rPr>
              <w:t>Recommendation 2</w:t>
            </w:r>
          </w:p>
        </w:tc>
      </w:tr>
      <w:tr w:rsidR="00F3318F" w:rsidRPr="00AD1EE1" w14:paraId="27301E85" w14:textId="77777777" w:rsidTr="00F3318F">
        <w:tc>
          <w:tcPr>
            <w:tcW w:w="9576" w:type="dxa"/>
            <w:gridSpan w:val="3"/>
            <w:shd w:val="clear" w:color="auto" w:fill="B8CCE4" w:themeFill="accent1" w:themeFillTint="66"/>
          </w:tcPr>
          <w:p w14:paraId="3558B54D" w14:textId="34C1586F" w:rsidR="00F3318F" w:rsidRPr="00E74AFA" w:rsidRDefault="00F3318F" w:rsidP="006E4BC7">
            <w:pPr>
              <w:rPr>
                <w:rFonts w:ascii="Calibri" w:hAnsi="Calibri"/>
                <w:b/>
                <w:bCs/>
                <w:noProof/>
              </w:rPr>
            </w:pPr>
            <w:r>
              <w:rPr>
                <w:rFonts w:ascii="Calibri" w:hAnsi="Calibri"/>
                <w:b/>
                <w:bCs/>
                <w:noProof/>
              </w:rPr>
              <w:t>Thematic area 2</w:t>
            </w:r>
          </w:p>
        </w:tc>
      </w:tr>
      <w:tr w:rsidR="00F3318F" w:rsidRPr="00AD1EE1" w14:paraId="204A885C" w14:textId="77777777" w:rsidTr="00F3318F">
        <w:tc>
          <w:tcPr>
            <w:tcW w:w="3237" w:type="dxa"/>
            <w:shd w:val="clear" w:color="auto" w:fill="DBE5F1" w:themeFill="accent1" w:themeFillTint="33"/>
          </w:tcPr>
          <w:p w14:paraId="078251C4" w14:textId="1E7CB6AB" w:rsidR="00F3318F" w:rsidRPr="00E74AFA" w:rsidRDefault="00F3318F" w:rsidP="006E4BC7">
            <w:pPr>
              <w:rPr>
                <w:rFonts w:ascii="Calibri" w:hAnsi="Calibri"/>
                <w:noProof/>
                <w:u w:val="single"/>
              </w:rPr>
            </w:pPr>
            <w:r w:rsidRPr="00F3318F">
              <w:rPr>
                <w:rFonts w:ascii="Calibri" w:hAnsi="Calibri"/>
                <w:i/>
                <w:noProof/>
              </w:rPr>
              <w:t>Key challenges</w:t>
            </w:r>
          </w:p>
        </w:tc>
        <w:tc>
          <w:tcPr>
            <w:tcW w:w="2835" w:type="dxa"/>
            <w:shd w:val="clear" w:color="auto" w:fill="DBE5F1" w:themeFill="accent1" w:themeFillTint="33"/>
          </w:tcPr>
          <w:p w14:paraId="2D8770B2" w14:textId="31788D65" w:rsidR="00F3318F" w:rsidRDefault="00F3318F" w:rsidP="006E4BC7">
            <w:pPr>
              <w:rPr>
                <w:rFonts w:ascii="Calibri" w:hAnsi="Calibri"/>
                <w:noProof/>
              </w:rPr>
            </w:pPr>
            <w:r w:rsidRPr="00F3318F">
              <w:rPr>
                <w:rFonts w:ascii="Calibri" w:hAnsi="Calibri"/>
                <w:i/>
                <w:noProof/>
              </w:rPr>
              <w:t>Solutions</w:t>
            </w:r>
          </w:p>
        </w:tc>
        <w:tc>
          <w:tcPr>
            <w:tcW w:w="3504" w:type="dxa"/>
            <w:shd w:val="clear" w:color="auto" w:fill="DBE5F1" w:themeFill="accent1" w:themeFillTint="33"/>
          </w:tcPr>
          <w:p w14:paraId="3FFB21C0" w14:textId="78D53C45" w:rsidR="00F3318F" w:rsidRPr="00F3318F" w:rsidRDefault="00F3318F" w:rsidP="006E4BC7">
            <w:pPr>
              <w:rPr>
                <w:rFonts w:ascii="American Typewriter" w:hAnsi="American Typewriter"/>
                <w:noProof/>
              </w:rPr>
            </w:pPr>
            <w:r w:rsidRPr="00F3318F">
              <w:rPr>
                <w:rFonts w:ascii="Calibri" w:hAnsi="Calibri"/>
                <w:i/>
                <w:noProof/>
              </w:rPr>
              <w:t>Recommendations</w:t>
            </w:r>
          </w:p>
        </w:tc>
      </w:tr>
      <w:tr w:rsidR="00F3318F" w:rsidRPr="00AD1EE1" w14:paraId="394622B5" w14:textId="77777777" w:rsidTr="00F3318F">
        <w:tc>
          <w:tcPr>
            <w:tcW w:w="3237" w:type="dxa"/>
          </w:tcPr>
          <w:p w14:paraId="0CE502F6" w14:textId="77777777" w:rsidR="00F3318F" w:rsidRPr="00E74AFA" w:rsidRDefault="00F3318F" w:rsidP="006E4BC7">
            <w:pPr>
              <w:rPr>
                <w:rFonts w:ascii="Calibri" w:hAnsi="Calibri"/>
                <w:noProof/>
                <w:u w:val="single"/>
              </w:rPr>
            </w:pPr>
            <w:r w:rsidRPr="00E74AFA">
              <w:rPr>
                <w:rFonts w:ascii="Calibri" w:hAnsi="Calibri"/>
                <w:noProof/>
                <w:u w:val="single"/>
              </w:rPr>
              <w:t>Key challenge 1</w:t>
            </w:r>
          </w:p>
          <w:p w14:paraId="7C0F9C18" w14:textId="48AF3C75" w:rsidR="00F3318F" w:rsidRPr="001D09C6" w:rsidRDefault="00F3318F" w:rsidP="006E4BC7">
            <w:pPr>
              <w:rPr>
                <w:rFonts w:ascii="Calibri" w:hAnsi="Calibri"/>
                <w:b/>
                <w:bCs/>
                <w:noProof/>
              </w:rPr>
            </w:pPr>
            <w:r w:rsidRPr="00AA7ADD">
              <w:rPr>
                <w:rFonts w:ascii="Calibri" w:hAnsi="Calibri"/>
                <w:noProof/>
              </w:rPr>
              <w:t>Problem statement</w:t>
            </w:r>
            <w:r>
              <w:rPr>
                <w:rFonts w:ascii="Calibri" w:hAnsi="Calibri"/>
                <w:noProof/>
              </w:rPr>
              <w:t>(s)</w:t>
            </w:r>
          </w:p>
        </w:tc>
        <w:tc>
          <w:tcPr>
            <w:tcW w:w="2835" w:type="dxa"/>
          </w:tcPr>
          <w:p w14:paraId="786A5B82" w14:textId="77777777" w:rsidR="00F3318F" w:rsidRDefault="00DE09D6" w:rsidP="006E4BC7">
            <w:pPr>
              <w:rPr>
                <w:rFonts w:ascii="Calibri" w:hAnsi="Calibri"/>
                <w:noProof/>
              </w:rPr>
            </w:pPr>
            <w:r>
              <w:rPr>
                <w:rFonts w:ascii="Calibri" w:hAnsi="Calibri"/>
                <w:noProof/>
              </w:rPr>
              <w:t>Solution A</w:t>
            </w:r>
          </w:p>
          <w:p w14:paraId="21B31439" w14:textId="3E04ADE6" w:rsidR="00DE09D6" w:rsidRDefault="00DE09D6" w:rsidP="006E4BC7">
            <w:pPr>
              <w:rPr>
                <w:rFonts w:ascii="Calibri" w:hAnsi="Calibri"/>
                <w:noProof/>
              </w:rPr>
            </w:pPr>
            <w:r>
              <w:rPr>
                <w:rFonts w:ascii="Calibri" w:hAnsi="Calibri"/>
                <w:noProof/>
              </w:rPr>
              <w:t>Solution B</w:t>
            </w:r>
          </w:p>
        </w:tc>
        <w:tc>
          <w:tcPr>
            <w:tcW w:w="3504" w:type="dxa"/>
          </w:tcPr>
          <w:p w14:paraId="05AF2AFA" w14:textId="08F45D7C" w:rsidR="00F3318F" w:rsidRPr="00F3318F" w:rsidRDefault="00F3318F" w:rsidP="006E4BC7">
            <w:pPr>
              <w:rPr>
                <w:noProof/>
              </w:rPr>
            </w:pPr>
            <w:r w:rsidRPr="00F3318F">
              <w:rPr>
                <w:noProof/>
              </w:rPr>
              <w:t>Recommendation 1</w:t>
            </w:r>
          </w:p>
          <w:p w14:paraId="7DE4455E" w14:textId="02B9EF66" w:rsidR="00F3318F" w:rsidRPr="00AD1EE1" w:rsidRDefault="00F3318F" w:rsidP="006E4BC7">
            <w:pPr>
              <w:rPr>
                <w:rFonts w:ascii="Calibri" w:hAnsi="Calibri"/>
                <w:noProof/>
              </w:rPr>
            </w:pPr>
            <w:r w:rsidRPr="00F3318F">
              <w:rPr>
                <w:noProof/>
              </w:rPr>
              <w:t>Recommendation 2</w:t>
            </w:r>
          </w:p>
        </w:tc>
      </w:tr>
      <w:tr w:rsidR="00F3318F" w:rsidRPr="00AD1EE1" w14:paraId="0C434DAE" w14:textId="77777777" w:rsidTr="00F3318F">
        <w:tc>
          <w:tcPr>
            <w:tcW w:w="3237" w:type="dxa"/>
          </w:tcPr>
          <w:p w14:paraId="4CB8B0F0" w14:textId="23458B7B" w:rsidR="00F3318F" w:rsidRPr="00E74AFA" w:rsidRDefault="00F3318F" w:rsidP="006E4BC7">
            <w:pPr>
              <w:rPr>
                <w:rFonts w:ascii="Calibri" w:hAnsi="Calibri"/>
                <w:noProof/>
                <w:u w:val="single"/>
              </w:rPr>
            </w:pPr>
            <w:r w:rsidRPr="00E74AFA">
              <w:rPr>
                <w:rFonts w:ascii="Calibri" w:hAnsi="Calibri"/>
                <w:noProof/>
                <w:u w:val="single"/>
              </w:rPr>
              <w:t>Key challenge 2</w:t>
            </w:r>
          </w:p>
          <w:p w14:paraId="52AE4176" w14:textId="6468B9AF" w:rsidR="00F3318F" w:rsidRPr="00604737" w:rsidRDefault="00F3318F" w:rsidP="006E4BC7">
            <w:pPr>
              <w:rPr>
                <w:rFonts w:ascii="Calibri" w:hAnsi="Calibri"/>
                <w:noProof/>
              </w:rPr>
            </w:pPr>
            <w:r w:rsidRPr="00AA7ADD">
              <w:rPr>
                <w:rFonts w:ascii="Calibri" w:hAnsi="Calibri"/>
                <w:noProof/>
              </w:rPr>
              <w:t>Problem statement</w:t>
            </w:r>
            <w:r>
              <w:rPr>
                <w:rFonts w:ascii="Calibri" w:hAnsi="Calibri"/>
                <w:noProof/>
              </w:rPr>
              <w:t>(s)</w:t>
            </w:r>
          </w:p>
        </w:tc>
        <w:tc>
          <w:tcPr>
            <w:tcW w:w="2835" w:type="dxa"/>
          </w:tcPr>
          <w:p w14:paraId="54901D94" w14:textId="77777777" w:rsidR="00F3318F" w:rsidRDefault="00DE09D6" w:rsidP="006E4BC7">
            <w:pPr>
              <w:rPr>
                <w:rFonts w:ascii="Calibri" w:hAnsi="Calibri"/>
                <w:noProof/>
              </w:rPr>
            </w:pPr>
            <w:r>
              <w:rPr>
                <w:rFonts w:ascii="Calibri" w:hAnsi="Calibri"/>
                <w:noProof/>
              </w:rPr>
              <w:t>Solution A</w:t>
            </w:r>
          </w:p>
          <w:p w14:paraId="1BA4ABE0" w14:textId="77777777" w:rsidR="00DE09D6" w:rsidRDefault="00DE09D6" w:rsidP="006E4BC7">
            <w:pPr>
              <w:rPr>
                <w:rFonts w:ascii="Calibri" w:hAnsi="Calibri"/>
                <w:noProof/>
              </w:rPr>
            </w:pPr>
            <w:r>
              <w:rPr>
                <w:rFonts w:ascii="Calibri" w:hAnsi="Calibri"/>
                <w:noProof/>
              </w:rPr>
              <w:t>Solution B</w:t>
            </w:r>
          </w:p>
          <w:p w14:paraId="323E2126" w14:textId="34C5B20F" w:rsidR="00DE09D6" w:rsidRPr="00604737" w:rsidRDefault="00DE09D6" w:rsidP="006E4BC7">
            <w:pPr>
              <w:rPr>
                <w:rFonts w:ascii="Calibri" w:hAnsi="Calibri"/>
                <w:noProof/>
              </w:rPr>
            </w:pPr>
            <w:r>
              <w:rPr>
                <w:rFonts w:ascii="Calibri" w:hAnsi="Calibri"/>
                <w:noProof/>
              </w:rPr>
              <w:t>Solution C</w:t>
            </w:r>
          </w:p>
        </w:tc>
        <w:tc>
          <w:tcPr>
            <w:tcW w:w="3504" w:type="dxa"/>
          </w:tcPr>
          <w:p w14:paraId="20A847E4" w14:textId="6E1B8EB1" w:rsidR="00F3318F" w:rsidRPr="00604737" w:rsidRDefault="00F3318F" w:rsidP="006E4BC7">
            <w:pPr>
              <w:rPr>
                <w:rFonts w:ascii="Calibri" w:hAnsi="Calibri"/>
                <w:noProof/>
              </w:rPr>
            </w:pPr>
            <w:r w:rsidRPr="00604737">
              <w:rPr>
                <w:rFonts w:ascii="Calibri" w:hAnsi="Calibri"/>
                <w:noProof/>
              </w:rPr>
              <w:t>Recommendation 1</w:t>
            </w:r>
          </w:p>
          <w:p w14:paraId="3221D694" w14:textId="77777777" w:rsidR="00F3318F" w:rsidRDefault="00F3318F" w:rsidP="006E4BC7">
            <w:pPr>
              <w:rPr>
                <w:rFonts w:ascii="Calibri" w:hAnsi="Calibri"/>
                <w:noProof/>
              </w:rPr>
            </w:pPr>
            <w:r w:rsidRPr="00604737">
              <w:rPr>
                <w:rFonts w:ascii="Calibri" w:hAnsi="Calibri"/>
                <w:noProof/>
              </w:rPr>
              <w:t>Recommendation 2</w:t>
            </w:r>
          </w:p>
          <w:p w14:paraId="02121F31" w14:textId="5731B0EB" w:rsidR="00F3318F" w:rsidRPr="00AD1EE1" w:rsidRDefault="00F3318F" w:rsidP="006E4BC7">
            <w:pPr>
              <w:rPr>
                <w:rFonts w:ascii="Calibri" w:hAnsi="Calibri"/>
                <w:noProof/>
              </w:rPr>
            </w:pPr>
            <w:r>
              <w:rPr>
                <w:rFonts w:ascii="Calibri" w:hAnsi="Calibri"/>
                <w:noProof/>
              </w:rPr>
              <w:t>Recommendation 3</w:t>
            </w:r>
          </w:p>
        </w:tc>
      </w:tr>
    </w:tbl>
    <w:p w14:paraId="65EA95FC" w14:textId="176264E7" w:rsidR="00001BEC" w:rsidRDefault="00001BEC">
      <w:pPr>
        <w:spacing w:after="0" w:line="240" w:lineRule="auto"/>
        <w:jc w:val="left"/>
        <w:rPr>
          <w:rFonts w:eastAsiaTheme="majorEastAsia" w:cstheme="majorBidi"/>
          <w:b/>
          <w:color w:val="365F91" w:themeColor="accent1" w:themeShade="BF"/>
          <w:sz w:val="32"/>
          <w:szCs w:val="32"/>
          <w:lang w:val="en-GB"/>
        </w:rPr>
      </w:pPr>
      <w:r>
        <w:rPr>
          <w:lang w:val="en-GB"/>
        </w:rPr>
        <w:br w:type="page"/>
      </w:r>
    </w:p>
    <w:p w14:paraId="30C4C083" w14:textId="419D1EFF" w:rsidR="00DE64A6" w:rsidRDefault="00DE64A6" w:rsidP="00DE64A6">
      <w:pPr>
        <w:pStyle w:val="Heading1"/>
        <w:rPr>
          <w:lang w:val="en-GB"/>
        </w:rPr>
      </w:pPr>
      <w:bookmarkStart w:id="25" w:name="_Toc472789551"/>
      <w:r>
        <w:rPr>
          <w:lang w:val="en-GB"/>
        </w:rPr>
        <w:lastRenderedPageBreak/>
        <w:t>4. Conclusion</w:t>
      </w:r>
      <w:r w:rsidR="00F3318F">
        <w:rPr>
          <w:lang w:val="en-GB"/>
        </w:rPr>
        <w:t xml:space="preserve"> and Next Steps</w:t>
      </w:r>
      <w:bookmarkEnd w:id="25"/>
    </w:p>
    <w:p w14:paraId="071A3E94" w14:textId="77777777" w:rsidR="00DE64A6" w:rsidRPr="002F6569" w:rsidRDefault="00DE64A6" w:rsidP="00DE64A6"/>
    <w:p w14:paraId="3980355B" w14:textId="1E203D65" w:rsidR="00DE64A6" w:rsidRPr="00182153" w:rsidRDefault="00DE64A6" w:rsidP="00F3318F">
      <w:pPr>
        <w:pStyle w:val="Heading2"/>
        <w:rPr>
          <w:lang w:val="en-GB"/>
        </w:rPr>
      </w:pPr>
      <w:bookmarkStart w:id="26" w:name="_Toc472789552"/>
      <w:r>
        <w:rPr>
          <w:lang w:val="en-GB"/>
        </w:rPr>
        <w:t xml:space="preserve">4.1 </w:t>
      </w:r>
      <w:bookmarkStart w:id="27" w:name="_Toc9873438"/>
      <w:bookmarkEnd w:id="3"/>
      <w:r w:rsidR="00F3318F">
        <w:rPr>
          <w:lang w:val="en-GB"/>
        </w:rPr>
        <w:t>Conclusion</w:t>
      </w:r>
      <w:bookmarkEnd w:id="26"/>
    </w:p>
    <w:p w14:paraId="27D935C9" w14:textId="5731D9EA" w:rsidR="00DE64A6" w:rsidRDefault="00DE64A6" w:rsidP="00001BEC">
      <w:pPr>
        <w:rPr>
          <w:lang w:val="en-GB"/>
        </w:rPr>
      </w:pPr>
    </w:p>
    <w:p w14:paraId="0C78B7C0" w14:textId="77777777" w:rsidR="00227304" w:rsidRPr="00776D99" w:rsidRDefault="00227304" w:rsidP="00001BEC">
      <w:pPr>
        <w:rPr>
          <w:lang w:val="en-GB"/>
        </w:rPr>
      </w:pPr>
    </w:p>
    <w:p w14:paraId="52F12B66" w14:textId="2A9B7B00" w:rsidR="00DE64A6" w:rsidRDefault="00DE64A6" w:rsidP="00DE64A6">
      <w:pPr>
        <w:pStyle w:val="Heading2"/>
        <w:rPr>
          <w:lang w:val="en-GB"/>
        </w:rPr>
      </w:pPr>
      <w:bookmarkStart w:id="28" w:name="_Toc472789553"/>
      <w:commentRangeStart w:id="29"/>
      <w:r w:rsidRPr="00182153">
        <w:rPr>
          <w:lang w:val="en-GB"/>
        </w:rPr>
        <w:t>4.</w:t>
      </w:r>
      <w:r w:rsidR="00F3318F">
        <w:rPr>
          <w:lang w:val="en-GB"/>
        </w:rPr>
        <w:t>2</w:t>
      </w:r>
      <w:r w:rsidRPr="00182153">
        <w:rPr>
          <w:lang w:val="en-GB"/>
        </w:rPr>
        <w:t xml:space="preserve"> </w:t>
      </w:r>
      <w:bookmarkEnd w:id="27"/>
      <w:r w:rsidR="00F3318F">
        <w:rPr>
          <w:lang w:val="en-GB"/>
        </w:rPr>
        <w:t>Next steps</w:t>
      </w:r>
      <w:bookmarkEnd w:id="28"/>
      <w:commentRangeEnd w:id="29"/>
      <w:r w:rsidR="000B3A8E">
        <w:rPr>
          <w:rStyle w:val="CommentReference"/>
          <w:rFonts w:eastAsia="Times New Roman" w:cs="Times New Roman"/>
          <w:color w:val="auto"/>
        </w:rPr>
        <w:commentReference w:id="29"/>
      </w:r>
    </w:p>
    <w:p w14:paraId="091AB78F" w14:textId="77777777" w:rsidR="00DE64A6" w:rsidRPr="00865BEA" w:rsidRDefault="00DE64A6" w:rsidP="00DE64A6">
      <w:pPr>
        <w:spacing w:after="0"/>
      </w:pPr>
    </w:p>
    <w:p w14:paraId="09293535" w14:textId="77777777" w:rsidR="00DE64A6" w:rsidRPr="007319F7" w:rsidRDefault="00DE64A6" w:rsidP="00DE64A6">
      <w:pPr>
        <w:rPr>
          <w:lang w:val="en-GB"/>
        </w:rPr>
      </w:pPr>
      <w:r w:rsidRPr="007319F7">
        <w:rPr>
          <w:lang w:val="en-GB"/>
        </w:rPr>
        <w:br w:type="page"/>
      </w:r>
    </w:p>
    <w:p w14:paraId="0CEAD626" w14:textId="77777777" w:rsidR="00DE64A6" w:rsidRPr="007319F7" w:rsidRDefault="00DE64A6" w:rsidP="00DE64A6">
      <w:pPr>
        <w:pStyle w:val="Heading1"/>
        <w:rPr>
          <w:lang w:val="en-GB"/>
        </w:rPr>
      </w:pPr>
      <w:bookmarkStart w:id="30" w:name="_Toc472789554"/>
      <w:r w:rsidRPr="007319F7">
        <w:rPr>
          <w:lang w:val="en-GB"/>
        </w:rPr>
        <w:lastRenderedPageBreak/>
        <w:t>Annex 1: Meeting Agenda</w:t>
      </w:r>
      <w:bookmarkEnd w:id="30"/>
    </w:p>
    <w:p w14:paraId="28262382" w14:textId="77777777" w:rsidR="00DE64A6" w:rsidRDefault="00DE64A6" w:rsidP="00DE64A6">
      <w:pPr>
        <w:rPr>
          <w:lang w:val="en-GB"/>
        </w:rPr>
      </w:pPr>
    </w:p>
    <w:p w14:paraId="19703C17" w14:textId="77777777" w:rsidR="00DE64A6" w:rsidRPr="00491D7B" w:rsidRDefault="00DE64A6" w:rsidP="00DE64A6">
      <w:pPr>
        <w:spacing w:after="0" w:line="240" w:lineRule="auto"/>
        <w:textAlignment w:val="baseline"/>
        <w:rPr>
          <w:rFonts w:ascii="Segoe UI" w:hAnsi="Segoe UI" w:cs="Segoe UI"/>
          <w:sz w:val="18"/>
          <w:szCs w:val="18"/>
        </w:rPr>
      </w:pPr>
      <w:r w:rsidRPr="00491D7B">
        <w:rPr>
          <w:rFonts w:ascii="Calibri" w:hAnsi="Calibri" w:cs="Calibri"/>
          <w:szCs w:val="24"/>
        </w:rPr>
        <w:t> </w:t>
      </w:r>
    </w:p>
    <w:p w14:paraId="01BE0218" w14:textId="77777777" w:rsidR="00DE64A6" w:rsidRPr="00491D7B" w:rsidRDefault="00DE64A6" w:rsidP="00DE64A6">
      <w:pPr>
        <w:spacing w:after="0" w:line="240" w:lineRule="auto"/>
        <w:textAlignment w:val="baseline"/>
        <w:rPr>
          <w:rFonts w:ascii="Segoe UI" w:hAnsi="Segoe UI" w:cs="Segoe UI"/>
          <w:sz w:val="18"/>
          <w:szCs w:val="18"/>
        </w:rPr>
      </w:pPr>
      <w:r w:rsidRPr="00491D7B">
        <w:rPr>
          <w:rFonts w:ascii="Calibri" w:hAnsi="Calibri" w:cs="Calibri"/>
          <w:szCs w:val="24"/>
        </w:rPr>
        <w:t> </w:t>
      </w:r>
    </w:p>
    <w:p w14:paraId="2F8F34B8" w14:textId="77777777" w:rsidR="00DE64A6" w:rsidRPr="00491D7B" w:rsidRDefault="00DE64A6" w:rsidP="00DE64A6">
      <w:pPr>
        <w:spacing w:after="0" w:line="240" w:lineRule="auto"/>
        <w:textAlignment w:val="baseline"/>
        <w:rPr>
          <w:rFonts w:ascii="Segoe UI" w:hAnsi="Segoe UI" w:cs="Segoe UI"/>
          <w:sz w:val="18"/>
          <w:szCs w:val="18"/>
        </w:rPr>
      </w:pPr>
      <w:r w:rsidRPr="00491D7B">
        <w:rPr>
          <w:rFonts w:ascii="Calibri" w:hAnsi="Calibri" w:cs="Calibri"/>
          <w:szCs w:val="24"/>
        </w:rPr>
        <w:t> </w:t>
      </w:r>
    </w:p>
    <w:p w14:paraId="23E63569" w14:textId="77777777" w:rsidR="00DE64A6" w:rsidRPr="00491D7B" w:rsidRDefault="00DE64A6" w:rsidP="00DE64A6">
      <w:pPr>
        <w:spacing w:after="0" w:line="240" w:lineRule="auto"/>
        <w:textAlignment w:val="baseline"/>
        <w:rPr>
          <w:rFonts w:ascii="Segoe UI" w:hAnsi="Segoe UI" w:cs="Segoe UI"/>
          <w:sz w:val="18"/>
          <w:szCs w:val="18"/>
        </w:rPr>
      </w:pPr>
      <w:r w:rsidRPr="00491D7B">
        <w:rPr>
          <w:rFonts w:ascii="Calibri" w:hAnsi="Calibri" w:cs="Calibri"/>
          <w:szCs w:val="24"/>
        </w:rPr>
        <w:t> </w:t>
      </w:r>
    </w:p>
    <w:p w14:paraId="564B8C9D" w14:textId="77777777" w:rsidR="00DE64A6" w:rsidRPr="00491D7B" w:rsidRDefault="00DE64A6" w:rsidP="00DE64A6">
      <w:pPr>
        <w:spacing w:after="0" w:line="240" w:lineRule="auto"/>
        <w:textAlignment w:val="baseline"/>
        <w:rPr>
          <w:rFonts w:ascii="Segoe UI" w:hAnsi="Segoe UI" w:cs="Segoe UI"/>
          <w:sz w:val="18"/>
          <w:szCs w:val="18"/>
        </w:rPr>
      </w:pPr>
      <w:r w:rsidRPr="00491D7B">
        <w:rPr>
          <w:rFonts w:ascii="Calibri" w:hAnsi="Calibri" w:cs="Calibri"/>
          <w:szCs w:val="24"/>
        </w:rPr>
        <w:t> </w:t>
      </w:r>
    </w:p>
    <w:p w14:paraId="2B5E4BA3" w14:textId="77777777" w:rsidR="00DE64A6" w:rsidRPr="007319F7" w:rsidRDefault="00DE64A6" w:rsidP="00DE64A6">
      <w:pPr>
        <w:rPr>
          <w:lang w:val="en-GB"/>
        </w:rPr>
      </w:pPr>
    </w:p>
    <w:p w14:paraId="31A192BA" w14:textId="13438816" w:rsidR="00C70A5A" w:rsidRDefault="00C70A5A">
      <w:pPr>
        <w:spacing w:after="0" w:line="240" w:lineRule="auto"/>
        <w:jc w:val="left"/>
        <w:rPr>
          <w:rFonts w:ascii="SegoeUI" w:hAnsi="SegoeUI" w:cs="SegoeUI"/>
          <w:sz w:val="21"/>
          <w:szCs w:val="21"/>
          <w:lang w:val="en-GB"/>
        </w:rPr>
      </w:pPr>
      <w:r>
        <w:rPr>
          <w:rFonts w:ascii="SegoeUI" w:hAnsi="SegoeUI" w:cs="SegoeUI"/>
          <w:sz w:val="21"/>
          <w:szCs w:val="21"/>
          <w:lang w:val="en-GB"/>
        </w:rPr>
        <w:br w:type="page"/>
      </w:r>
    </w:p>
    <w:p w14:paraId="46D46836" w14:textId="3B7AA9E8" w:rsidR="00C70A5A" w:rsidRDefault="00C70A5A" w:rsidP="00C70A5A">
      <w:pPr>
        <w:pStyle w:val="Heading1"/>
        <w:rPr>
          <w:lang w:val="en-GB"/>
        </w:rPr>
      </w:pPr>
      <w:bookmarkStart w:id="31" w:name="_Toc472789555"/>
      <w:commentRangeStart w:id="32"/>
      <w:r>
        <w:rPr>
          <w:lang w:val="en-GB"/>
        </w:rPr>
        <w:lastRenderedPageBreak/>
        <w:t xml:space="preserve">Annex </w:t>
      </w:r>
      <w:r w:rsidR="00C56FF9">
        <w:rPr>
          <w:lang w:val="en-GB"/>
        </w:rPr>
        <w:t>2</w:t>
      </w:r>
      <w:r>
        <w:rPr>
          <w:lang w:val="en-GB"/>
        </w:rPr>
        <w:t xml:space="preserve">: List of </w:t>
      </w:r>
      <w:r w:rsidR="003A501E">
        <w:rPr>
          <w:lang w:val="en-GB"/>
        </w:rPr>
        <w:t>P</w:t>
      </w:r>
      <w:r>
        <w:rPr>
          <w:lang w:val="en-GB"/>
        </w:rPr>
        <w:t xml:space="preserve">articipants and </w:t>
      </w:r>
      <w:r w:rsidR="003A501E">
        <w:rPr>
          <w:lang w:val="en-GB"/>
        </w:rPr>
        <w:t>F</w:t>
      </w:r>
      <w:r>
        <w:rPr>
          <w:lang w:val="en-GB"/>
        </w:rPr>
        <w:t>acilitators</w:t>
      </w:r>
      <w:bookmarkEnd w:id="31"/>
      <w:commentRangeEnd w:id="32"/>
      <w:r w:rsidR="000B3A8E">
        <w:rPr>
          <w:rStyle w:val="CommentReference"/>
          <w:rFonts w:eastAsia="Times New Roman" w:cs="Times New Roman"/>
          <w:b w:val="0"/>
          <w:color w:val="auto"/>
        </w:rPr>
        <w:commentReference w:id="32"/>
      </w:r>
    </w:p>
    <w:p w14:paraId="5DAEB39C" w14:textId="77777777" w:rsidR="00C70A5A" w:rsidRDefault="00C70A5A" w:rsidP="00C70A5A">
      <w:pPr>
        <w:rPr>
          <w:rFonts w:ascii="SegoeUI" w:hAnsi="SegoeUI" w:cs="SegoeUI"/>
          <w:sz w:val="21"/>
          <w:szCs w:val="21"/>
          <w:lang w:val="en-GB"/>
        </w:rPr>
      </w:pPr>
    </w:p>
    <w:p w14:paraId="07E96CEF" w14:textId="28928071" w:rsidR="00C56FF9" w:rsidRPr="00001BEC" w:rsidRDefault="00C56FF9" w:rsidP="00C56FF9">
      <w:pPr>
        <w:spacing w:after="0" w:line="240" w:lineRule="auto"/>
        <w:jc w:val="left"/>
        <w:rPr>
          <w:rFonts w:ascii="SegoeUI" w:hAnsi="SegoeUI" w:cs="SegoeUI"/>
          <w:sz w:val="21"/>
          <w:szCs w:val="21"/>
          <w:lang w:val="en-GB"/>
        </w:rPr>
      </w:pPr>
    </w:p>
    <w:sectPr w:rsidR="00C56FF9" w:rsidRPr="00001BEC" w:rsidSect="00232280">
      <w:footerReference w:type="even" r:id="rId12"/>
      <w:footerReference w:type="defaul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Microsoft Office User" w:date="2021-06-15T21:47:00Z" w:initials="MOU">
    <w:p w14:paraId="771975E7" w14:textId="6D294F1E" w:rsidR="000B3A8E" w:rsidRDefault="000B3A8E">
      <w:pPr>
        <w:pStyle w:val="CommentText"/>
      </w:pPr>
      <w:r>
        <w:rPr>
          <w:rStyle w:val="CommentReference"/>
        </w:rPr>
        <w:annotationRef/>
      </w:r>
      <w:r>
        <w:t>Throughout this report, q</w:t>
      </w:r>
      <w:r w:rsidRPr="00490327">
        <w:t xml:space="preserve">uality is more important than quantity. </w:t>
      </w:r>
      <w:r>
        <w:t>Please report high-</w:t>
      </w:r>
      <w:r w:rsidRPr="00490327">
        <w:t>level summar</w:t>
      </w:r>
      <w:r>
        <w:t xml:space="preserve">ies of the mood, key messages, and </w:t>
      </w:r>
      <w:r w:rsidRPr="00490327">
        <w:t>key agreements</w:t>
      </w:r>
    </w:p>
  </w:comment>
  <w:comment w:id="9" w:author="Microsoft Office User" w:date="2021-06-15T21:48:00Z" w:initials="MOU">
    <w:p w14:paraId="4E32C404" w14:textId="53FE98EC" w:rsidR="000B3A8E" w:rsidRDefault="000B3A8E">
      <w:pPr>
        <w:pStyle w:val="CommentText"/>
      </w:pPr>
      <w:r>
        <w:rPr>
          <w:rStyle w:val="CommentReference"/>
        </w:rPr>
        <w:annotationRef/>
      </w:r>
      <w:r>
        <w:rPr>
          <w:szCs w:val="24"/>
        </w:rPr>
        <w:t>This section should report the</w:t>
      </w:r>
      <w:r w:rsidRPr="00183355">
        <w:rPr>
          <w:szCs w:val="24"/>
        </w:rPr>
        <w:t xml:space="preserve"> main methods used to collect, summarize</w:t>
      </w:r>
      <w:r>
        <w:rPr>
          <w:szCs w:val="24"/>
        </w:rPr>
        <w:t>,</w:t>
      </w:r>
      <w:r w:rsidRPr="00183355">
        <w:rPr>
          <w:szCs w:val="24"/>
        </w:rPr>
        <w:t xml:space="preserve"> and analyze the in</w:t>
      </w:r>
      <w:r>
        <w:rPr>
          <w:szCs w:val="24"/>
        </w:rPr>
        <w:t>formation used for the workshop</w:t>
      </w:r>
      <w:r w:rsidRPr="00183355">
        <w:rPr>
          <w:szCs w:val="24"/>
        </w:rPr>
        <w:t>. This can incl</w:t>
      </w:r>
      <w:r>
        <w:rPr>
          <w:szCs w:val="24"/>
        </w:rPr>
        <w:t>ude a brief description of the m</w:t>
      </w:r>
      <w:r w:rsidRPr="00183355">
        <w:rPr>
          <w:szCs w:val="24"/>
        </w:rPr>
        <w:t xml:space="preserve">ulti-stakeholder workshop, sources of data, </w:t>
      </w:r>
      <w:r>
        <w:rPr>
          <w:szCs w:val="24"/>
        </w:rPr>
        <w:t>i</w:t>
      </w:r>
      <w:r w:rsidRPr="00183355">
        <w:rPr>
          <w:szCs w:val="24"/>
        </w:rPr>
        <w:t xml:space="preserve">nformation on </w:t>
      </w:r>
      <w:r>
        <w:rPr>
          <w:szCs w:val="24"/>
        </w:rPr>
        <w:t xml:space="preserve">the </w:t>
      </w:r>
      <w:r w:rsidRPr="00183355">
        <w:rPr>
          <w:szCs w:val="24"/>
        </w:rPr>
        <w:t>workshop process (</w:t>
      </w:r>
      <w:proofErr w:type="gramStart"/>
      <w:r>
        <w:rPr>
          <w:szCs w:val="24"/>
        </w:rPr>
        <w:t>e.g.</w:t>
      </w:r>
      <w:proofErr w:type="gramEnd"/>
      <w:r>
        <w:rPr>
          <w:szCs w:val="24"/>
        </w:rPr>
        <w:t xml:space="preserve"> process for obtaining consent, organization by senior strategic lead with input from </w:t>
      </w:r>
      <w:r w:rsidRPr="00183355">
        <w:rPr>
          <w:szCs w:val="24"/>
        </w:rPr>
        <w:t xml:space="preserve">members of the </w:t>
      </w:r>
      <w:r>
        <w:rPr>
          <w:szCs w:val="24"/>
        </w:rPr>
        <w:t>n</w:t>
      </w:r>
      <w:r w:rsidRPr="00183355">
        <w:rPr>
          <w:szCs w:val="24"/>
        </w:rPr>
        <w:t xml:space="preserve">ational </w:t>
      </w:r>
      <w:r>
        <w:rPr>
          <w:szCs w:val="24"/>
        </w:rPr>
        <w:t>t</w:t>
      </w:r>
      <w:r w:rsidRPr="00183355">
        <w:rPr>
          <w:szCs w:val="24"/>
        </w:rPr>
        <w:t xml:space="preserve">echnical </w:t>
      </w:r>
      <w:r>
        <w:rPr>
          <w:szCs w:val="24"/>
        </w:rPr>
        <w:t>working group), etc.</w:t>
      </w:r>
    </w:p>
  </w:comment>
  <w:comment w:id="15" w:author="Microsoft Office User" w:date="2021-06-15T21:48:00Z" w:initials="MOU">
    <w:p w14:paraId="6EA1B9B0" w14:textId="560E31E5" w:rsidR="000B3A8E" w:rsidRDefault="000B3A8E">
      <w:pPr>
        <w:pStyle w:val="CommentText"/>
      </w:pPr>
      <w:r>
        <w:rPr>
          <w:rStyle w:val="CommentReference"/>
        </w:rPr>
        <w:annotationRef/>
      </w:r>
      <w:r>
        <w:t>This section can include short summaries of any welcoming statements / introductory presentations.</w:t>
      </w:r>
    </w:p>
  </w:comment>
  <w:comment w:id="16" w:author="Microsoft Office User" w:date="2021-06-15T21:48:00Z" w:initials="MOU">
    <w:p w14:paraId="106C167B" w14:textId="3549EF1A" w:rsidR="000B3A8E" w:rsidRDefault="000B3A8E">
      <w:pPr>
        <w:pStyle w:val="CommentText"/>
      </w:pPr>
      <w:r>
        <w:rPr>
          <w:rStyle w:val="CommentReference"/>
        </w:rPr>
        <w:annotationRef/>
      </w:r>
      <w:r>
        <w:rPr>
          <w:rStyle w:val="CommentReference"/>
        </w:rPr>
        <w:t xml:space="preserve">Any presentation slides shared with the </w:t>
      </w:r>
      <w:proofErr w:type="gramStart"/>
      <w:r>
        <w:rPr>
          <w:rStyle w:val="CommentReference"/>
        </w:rPr>
        <w:t>Quality of Care</w:t>
      </w:r>
      <w:proofErr w:type="gramEnd"/>
      <w:r>
        <w:rPr>
          <w:rStyle w:val="CommentReference"/>
        </w:rPr>
        <w:t xml:space="preserve"> Network can be highlighted on our private sector webpage and then linked throughout the report.</w:t>
      </w:r>
    </w:p>
  </w:comment>
  <w:comment w:id="19" w:author="Microsoft Office User" w:date="2021-06-15T21:48:00Z" w:initials="MOU">
    <w:p w14:paraId="7B006546" w14:textId="77777777" w:rsidR="000B3A8E" w:rsidRDefault="000B3A8E" w:rsidP="000B3A8E">
      <w:pPr>
        <w:pStyle w:val="CommentText"/>
      </w:pPr>
      <w:r>
        <w:rPr>
          <w:rStyle w:val="CommentReference"/>
        </w:rPr>
        <w:annotationRef/>
      </w:r>
      <w:r>
        <w:rPr>
          <w:rStyle w:val="CommentReference"/>
        </w:rPr>
        <w:annotationRef/>
      </w:r>
      <w:r>
        <w:t xml:space="preserve">This section should report where participants agreed and disagreed with findings from the situational analysis and highlight important themes that emerged during the discussion. It </w:t>
      </w:r>
      <w:r w:rsidRPr="00490327">
        <w:rPr>
          <w:rFonts w:ascii="Calibri" w:hAnsi="Calibri" w:cs="Segoe UI"/>
          <w:color w:val="201F1E"/>
          <w:sz w:val="22"/>
          <w:lang w:val="en-GB"/>
        </w:rPr>
        <w:t>will be important to note the differences of opinion by stakeholder group</w:t>
      </w:r>
      <w:r>
        <w:rPr>
          <w:rFonts w:ascii="Calibri" w:hAnsi="Calibri" w:cs="Segoe UI"/>
          <w:color w:val="201F1E"/>
          <w:sz w:val="22"/>
          <w:lang w:val="en-GB"/>
        </w:rPr>
        <w:t>s</w:t>
      </w:r>
      <w:r w:rsidRPr="00490327">
        <w:rPr>
          <w:rFonts w:ascii="Calibri" w:hAnsi="Calibri" w:cs="Segoe UI"/>
          <w:color w:val="201F1E"/>
          <w:sz w:val="22"/>
          <w:lang w:val="en-GB"/>
        </w:rPr>
        <w:t xml:space="preserve"> (not by individual</w:t>
      </w:r>
      <w:r>
        <w:rPr>
          <w:rFonts w:ascii="Calibri" w:hAnsi="Calibri" w:cs="Segoe UI"/>
          <w:color w:val="201F1E"/>
          <w:sz w:val="22"/>
          <w:lang w:val="en-GB"/>
        </w:rPr>
        <w:t>s</w:t>
      </w:r>
      <w:r w:rsidRPr="00490327">
        <w:rPr>
          <w:rFonts w:ascii="Calibri" w:hAnsi="Calibri" w:cs="Segoe UI"/>
          <w:color w:val="201F1E"/>
          <w:sz w:val="22"/>
          <w:lang w:val="en-GB"/>
        </w:rPr>
        <w:t>) as a record of any main disagreement. Similarly, it will be important to indicat</w:t>
      </w:r>
      <w:r>
        <w:rPr>
          <w:rFonts w:ascii="Calibri" w:hAnsi="Calibri" w:cs="Segoe UI"/>
          <w:color w:val="201F1E"/>
          <w:sz w:val="22"/>
          <w:lang w:val="en-GB"/>
        </w:rPr>
        <w:t>e the level of support for key findings</w:t>
      </w:r>
      <w:r w:rsidRPr="00490327">
        <w:rPr>
          <w:rFonts w:ascii="Calibri" w:hAnsi="Calibri" w:cs="Segoe UI"/>
          <w:color w:val="201F1E"/>
          <w:sz w:val="22"/>
          <w:lang w:val="en-GB"/>
        </w:rPr>
        <w:t xml:space="preserve"> (some, majority, all).</w:t>
      </w:r>
    </w:p>
    <w:p w14:paraId="593A312E" w14:textId="77777777" w:rsidR="000B3A8E" w:rsidRDefault="000B3A8E" w:rsidP="000B3A8E">
      <w:pPr>
        <w:pStyle w:val="CommentText"/>
      </w:pPr>
    </w:p>
    <w:p w14:paraId="287D8A34" w14:textId="77777777" w:rsidR="000B3A8E" w:rsidRDefault="000B3A8E" w:rsidP="000B3A8E">
      <w:pPr>
        <w:pStyle w:val="CommentText"/>
      </w:pPr>
      <w:r>
        <w:t>This section should also synthesize and report any poll results.</w:t>
      </w:r>
    </w:p>
    <w:p w14:paraId="732BB438" w14:textId="77777777" w:rsidR="000B3A8E" w:rsidRDefault="000B3A8E" w:rsidP="000B3A8E">
      <w:pPr>
        <w:pStyle w:val="CommentText"/>
      </w:pPr>
    </w:p>
    <w:p w14:paraId="6EADC58C" w14:textId="77777777" w:rsidR="000B3A8E" w:rsidRDefault="000B3A8E" w:rsidP="000B3A8E">
      <w:pPr>
        <w:pStyle w:val="CommentText"/>
      </w:pPr>
      <w:r>
        <w:t>(It should not simply be a presentation of findings from the situational analysis report.)</w:t>
      </w:r>
    </w:p>
    <w:p w14:paraId="72010BD2" w14:textId="1B8079C8" w:rsidR="000B3A8E" w:rsidRDefault="000B3A8E">
      <w:pPr>
        <w:pStyle w:val="CommentText"/>
      </w:pPr>
    </w:p>
  </w:comment>
  <w:comment w:id="21" w:author="Microsoft Office User" w:date="2021-06-15T21:49:00Z" w:initials="MOU">
    <w:p w14:paraId="51A17557" w14:textId="77777777" w:rsidR="000B3A8E" w:rsidRDefault="000B3A8E" w:rsidP="000B3A8E">
      <w:pPr>
        <w:pStyle w:val="CommentText"/>
        <w:rPr>
          <w:szCs w:val="24"/>
        </w:rPr>
      </w:pPr>
      <w:r>
        <w:rPr>
          <w:rStyle w:val="CommentReference"/>
        </w:rPr>
        <w:annotationRef/>
      </w:r>
      <w:r>
        <w:rPr>
          <w:rStyle w:val="CommentReference"/>
        </w:rPr>
        <w:annotationRef/>
      </w:r>
      <w:r>
        <w:t xml:space="preserve">This section should report </w:t>
      </w:r>
      <w:r w:rsidRPr="00183355">
        <w:rPr>
          <w:szCs w:val="24"/>
        </w:rPr>
        <w:t xml:space="preserve">prioritization </w:t>
      </w:r>
      <w:r>
        <w:rPr>
          <w:szCs w:val="24"/>
        </w:rPr>
        <w:t xml:space="preserve">of </w:t>
      </w:r>
      <w:r w:rsidRPr="00183355">
        <w:rPr>
          <w:szCs w:val="24"/>
        </w:rPr>
        <w:t>key challenges</w:t>
      </w:r>
      <w:r>
        <w:rPr>
          <w:szCs w:val="24"/>
        </w:rPr>
        <w:t xml:space="preserve"> and their corresponding problem statements by each of the working groups. If a poll was conducted, please </w:t>
      </w:r>
      <w:proofErr w:type="gramStart"/>
      <w:r>
        <w:rPr>
          <w:szCs w:val="24"/>
        </w:rPr>
        <w:t>synthesize</w:t>
      </w:r>
      <w:proofErr w:type="gramEnd"/>
      <w:r>
        <w:rPr>
          <w:szCs w:val="24"/>
        </w:rPr>
        <w:t xml:space="preserve"> and report the results.</w:t>
      </w:r>
    </w:p>
    <w:p w14:paraId="3A1F79A6" w14:textId="77777777" w:rsidR="000B3A8E" w:rsidRDefault="000B3A8E" w:rsidP="000B3A8E">
      <w:pPr>
        <w:pStyle w:val="CommentText"/>
        <w:rPr>
          <w:szCs w:val="24"/>
        </w:rPr>
      </w:pPr>
    </w:p>
    <w:p w14:paraId="648AB67C" w14:textId="77777777" w:rsidR="000B3A8E" w:rsidRDefault="000B3A8E" w:rsidP="000B3A8E">
      <w:pPr>
        <w:pStyle w:val="CommentText"/>
      </w:pPr>
      <w:r>
        <w:rPr>
          <w:szCs w:val="24"/>
        </w:rPr>
        <w:t>Working group discussions may also be summarized in tables.</w:t>
      </w:r>
    </w:p>
    <w:p w14:paraId="4AE1F1B8" w14:textId="3887A371" w:rsidR="000B3A8E" w:rsidRDefault="000B3A8E">
      <w:pPr>
        <w:pStyle w:val="CommentText"/>
      </w:pPr>
    </w:p>
  </w:comment>
  <w:comment w:id="22" w:author="Microsoft Office User" w:date="2021-06-15T21:49:00Z" w:initials="MOU">
    <w:p w14:paraId="4B9A727F" w14:textId="77777777" w:rsidR="000B3A8E" w:rsidRDefault="000B3A8E" w:rsidP="000B3A8E">
      <w:pPr>
        <w:pStyle w:val="CommentText"/>
      </w:pPr>
      <w:r>
        <w:rPr>
          <w:rStyle w:val="CommentReference"/>
        </w:rPr>
        <w:annotationRef/>
      </w:r>
      <w:r>
        <w:rPr>
          <w:rStyle w:val="CommentReference"/>
        </w:rPr>
        <w:annotationRef/>
      </w:r>
      <w:r>
        <w:t>Problem statements should be based on information in the situational analysis report and participants’ additional knowledge on the topic.</w:t>
      </w:r>
    </w:p>
    <w:p w14:paraId="61B38285" w14:textId="7F27569D" w:rsidR="000B3A8E" w:rsidRDefault="000B3A8E">
      <w:pPr>
        <w:pStyle w:val="CommentText"/>
      </w:pPr>
    </w:p>
  </w:comment>
  <w:comment w:id="24" w:author="Microsoft Office User" w:date="2021-06-15T21:49:00Z" w:initials="MOU">
    <w:p w14:paraId="0D42F97C" w14:textId="77777777" w:rsidR="000B3A8E" w:rsidRDefault="000B3A8E" w:rsidP="000B3A8E">
      <w:pPr>
        <w:rPr>
          <w:szCs w:val="24"/>
        </w:rPr>
      </w:pPr>
      <w:r>
        <w:rPr>
          <w:rStyle w:val="CommentReference"/>
        </w:rPr>
        <w:annotationRef/>
      </w:r>
      <w:r>
        <w:rPr>
          <w:rStyle w:val="CommentReference"/>
        </w:rPr>
        <w:annotationRef/>
      </w:r>
      <w:r>
        <w:rPr>
          <w:rStyle w:val="CommentReference"/>
        </w:rPr>
        <w:annotationRef/>
      </w:r>
      <w:r w:rsidRPr="00CE3C96">
        <w:rPr>
          <w:szCs w:val="24"/>
        </w:rPr>
        <w:t>In</w:t>
      </w:r>
      <w:r w:rsidRPr="00183355">
        <w:rPr>
          <w:szCs w:val="24"/>
        </w:rPr>
        <w:t xml:space="preserve"> this section</w:t>
      </w:r>
      <w:r>
        <w:rPr>
          <w:szCs w:val="24"/>
        </w:rPr>
        <w:t>,</w:t>
      </w:r>
      <w:r w:rsidRPr="00183355">
        <w:rPr>
          <w:szCs w:val="24"/>
        </w:rPr>
        <w:t xml:space="preserve"> </w:t>
      </w:r>
      <w:r>
        <w:rPr>
          <w:szCs w:val="24"/>
        </w:rPr>
        <w:t xml:space="preserve">report </w:t>
      </w:r>
      <w:r w:rsidRPr="00183355">
        <w:rPr>
          <w:szCs w:val="24"/>
        </w:rPr>
        <w:t xml:space="preserve">solutions </w:t>
      </w:r>
      <w:r>
        <w:rPr>
          <w:szCs w:val="24"/>
        </w:rPr>
        <w:t xml:space="preserve">to key challenges </w:t>
      </w:r>
      <w:r w:rsidRPr="00183355">
        <w:rPr>
          <w:szCs w:val="24"/>
        </w:rPr>
        <w:t xml:space="preserve">and </w:t>
      </w:r>
      <w:r>
        <w:rPr>
          <w:szCs w:val="24"/>
        </w:rPr>
        <w:t xml:space="preserve">actionable </w:t>
      </w:r>
      <w:r w:rsidRPr="00183355">
        <w:rPr>
          <w:szCs w:val="24"/>
        </w:rPr>
        <w:t>recommendations</w:t>
      </w:r>
      <w:r>
        <w:rPr>
          <w:szCs w:val="24"/>
        </w:rPr>
        <w:t>. Recommendations should be</w:t>
      </w:r>
      <w:r w:rsidRPr="00183355">
        <w:rPr>
          <w:szCs w:val="24"/>
        </w:rPr>
        <w:t xml:space="preserve"> </w:t>
      </w:r>
      <w:r>
        <w:rPr>
          <w:szCs w:val="24"/>
        </w:rPr>
        <w:t xml:space="preserve">linked to each key challenge </w:t>
      </w:r>
      <w:r w:rsidRPr="00183355">
        <w:rPr>
          <w:szCs w:val="24"/>
        </w:rPr>
        <w:t>and</w:t>
      </w:r>
      <w:r>
        <w:rPr>
          <w:szCs w:val="24"/>
        </w:rPr>
        <w:t xml:space="preserve"> its</w:t>
      </w:r>
      <w:r w:rsidRPr="00183355">
        <w:rPr>
          <w:szCs w:val="24"/>
        </w:rPr>
        <w:t xml:space="preserve"> related problem statement</w:t>
      </w:r>
      <w:r>
        <w:rPr>
          <w:szCs w:val="24"/>
        </w:rPr>
        <w:t>(</w:t>
      </w:r>
      <w:r w:rsidRPr="00183355">
        <w:rPr>
          <w:szCs w:val="24"/>
        </w:rPr>
        <w:t>s</w:t>
      </w:r>
      <w:r>
        <w:rPr>
          <w:szCs w:val="24"/>
        </w:rPr>
        <w:t>)</w:t>
      </w:r>
      <w:r w:rsidRPr="00183355">
        <w:rPr>
          <w:szCs w:val="24"/>
        </w:rPr>
        <w:t xml:space="preserve">. </w:t>
      </w:r>
      <w:r>
        <w:rPr>
          <w:szCs w:val="24"/>
        </w:rPr>
        <w:t>Any poll results should also be synthesized and reported.</w:t>
      </w:r>
    </w:p>
    <w:p w14:paraId="5D69B98D" w14:textId="77777777" w:rsidR="000B3A8E" w:rsidRDefault="000B3A8E" w:rsidP="000B3A8E">
      <w:pPr>
        <w:rPr>
          <w:szCs w:val="24"/>
        </w:rPr>
      </w:pPr>
    </w:p>
    <w:p w14:paraId="3C003635" w14:textId="77777777" w:rsidR="000B3A8E" w:rsidRDefault="000B3A8E" w:rsidP="000B3A8E">
      <w:pPr>
        <w:rPr>
          <w:szCs w:val="24"/>
        </w:rPr>
      </w:pPr>
      <w:r w:rsidRPr="00D17141">
        <w:rPr>
          <w:b/>
          <w:szCs w:val="24"/>
        </w:rPr>
        <w:t>Solutions</w:t>
      </w:r>
      <w:r>
        <w:rPr>
          <w:szCs w:val="24"/>
        </w:rPr>
        <w:t xml:space="preserve"> help address and overcome the causes of the most important problems. It may not always be possible to identify feasible solutions to a problem. In that case, note what is required for further action (</w:t>
      </w:r>
      <w:proofErr w:type="gramStart"/>
      <w:r>
        <w:rPr>
          <w:szCs w:val="24"/>
        </w:rPr>
        <w:t>e.g.</w:t>
      </w:r>
      <w:proofErr w:type="gramEnd"/>
      <w:r>
        <w:rPr>
          <w:szCs w:val="24"/>
        </w:rPr>
        <w:t xml:space="preserve"> additional data are required).</w:t>
      </w:r>
    </w:p>
    <w:p w14:paraId="6F2C5CE1" w14:textId="77777777" w:rsidR="000B3A8E" w:rsidRDefault="000B3A8E" w:rsidP="000B3A8E">
      <w:pPr>
        <w:rPr>
          <w:szCs w:val="24"/>
        </w:rPr>
      </w:pPr>
    </w:p>
    <w:p w14:paraId="13F40479" w14:textId="77777777" w:rsidR="000B3A8E" w:rsidRDefault="000B3A8E" w:rsidP="000B3A8E">
      <w:pPr>
        <w:rPr>
          <w:szCs w:val="24"/>
        </w:rPr>
      </w:pPr>
      <w:r w:rsidRPr="00D17141">
        <w:rPr>
          <w:b/>
          <w:szCs w:val="24"/>
        </w:rPr>
        <w:t>Recommendations</w:t>
      </w:r>
      <w:r>
        <w:rPr>
          <w:szCs w:val="24"/>
        </w:rPr>
        <w:t xml:space="preserve"> are the specific actions that need to be taken to achieve these solutions to problems. The recommendations included here should provide detail on how the solutions identified may be carried out. Recommendations should be specific, action-oriented, feasible, and realistic to incorporate into a plan for implementation.</w:t>
      </w:r>
    </w:p>
    <w:p w14:paraId="135C5C9E" w14:textId="77777777" w:rsidR="000B3A8E" w:rsidRDefault="000B3A8E" w:rsidP="000B3A8E">
      <w:pPr>
        <w:rPr>
          <w:szCs w:val="24"/>
        </w:rPr>
      </w:pPr>
    </w:p>
    <w:p w14:paraId="5959D7E3" w14:textId="77777777" w:rsidR="000B3A8E" w:rsidRPr="00183355" w:rsidRDefault="000B3A8E" w:rsidP="000B3A8E">
      <w:pPr>
        <w:rPr>
          <w:szCs w:val="24"/>
        </w:rPr>
      </w:pPr>
      <w:r w:rsidRPr="00183355">
        <w:rPr>
          <w:szCs w:val="24"/>
        </w:rPr>
        <w:t>If a plan for implementation of recommendations and partnership ideas has been developed in connection with the workshop</w:t>
      </w:r>
      <w:r>
        <w:rPr>
          <w:szCs w:val="24"/>
        </w:rPr>
        <w:t>, then please</w:t>
      </w:r>
      <w:r w:rsidRPr="00183355">
        <w:rPr>
          <w:szCs w:val="24"/>
        </w:rPr>
        <w:t xml:space="preserve"> detail out for each key issue/challenge and related recommendation</w:t>
      </w:r>
      <w:r>
        <w:rPr>
          <w:szCs w:val="24"/>
        </w:rPr>
        <w:t>:</w:t>
      </w:r>
      <w:r w:rsidRPr="00183355">
        <w:rPr>
          <w:szCs w:val="24"/>
        </w:rPr>
        <w:t xml:space="preserve"> </w:t>
      </w:r>
    </w:p>
    <w:p w14:paraId="66BC0C09" w14:textId="77777777" w:rsidR="000B3A8E" w:rsidRPr="00183355" w:rsidRDefault="000B3A8E" w:rsidP="000B3A8E">
      <w:pPr>
        <w:pStyle w:val="ListParagraph"/>
        <w:numPr>
          <w:ilvl w:val="0"/>
          <w:numId w:val="8"/>
        </w:numPr>
        <w:spacing w:after="160" w:line="259" w:lineRule="auto"/>
        <w:jc w:val="left"/>
        <w:rPr>
          <w:szCs w:val="24"/>
        </w:rPr>
      </w:pPr>
      <w:r>
        <w:rPr>
          <w:szCs w:val="24"/>
        </w:rPr>
        <w:t xml:space="preserve"> </w:t>
      </w:r>
      <w:r w:rsidRPr="00183355">
        <w:rPr>
          <w:szCs w:val="24"/>
        </w:rPr>
        <w:t>Main next steps/tasks</w:t>
      </w:r>
    </w:p>
    <w:p w14:paraId="572696AD" w14:textId="77777777" w:rsidR="000B3A8E" w:rsidRPr="00183355" w:rsidRDefault="000B3A8E" w:rsidP="000B3A8E">
      <w:pPr>
        <w:pStyle w:val="ListParagraph"/>
        <w:numPr>
          <w:ilvl w:val="0"/>
          <w:numId w:val="8"/>
        </w:numPr>
        <w:spacing w:after="160" w:line="259" w:lineRule="auto"/>
        <w:jc w:val="left"/>
        <w:rPr>
          <w:szCs w:val="24"/>
        </w:rPr>
      </w:pPr>
      <w:r>
        <w:rPr>
          <w:szCs w:val="24"/>
        </w:rPr>
        <w:t xml:space="preserve"> </w:t>
      </w:r>
      <w:r w:rsidRPr="00183355">
        <w:rPr>
          <w:szCs w:val="24"/>
        </w:rPr>
        <w:t xml:space="preserve">Who is </w:t>
      </w:r>
      <w:proofErr w:type="gramStart"/>
      <w:r w:rsidRPr="00183355">
        <w:rPr>
          <w:szCs w:val="24"/>
        </w:rPr>
        <w:t>responsible</w:t>
      </w:r>
      <w:proofErr w:type="gramEnd"/>
    </w:p>
    <w:p w14:paraId="7E6F49C7" w14:textId="77777777" w:rsidR="000B3A8E" w:rsidRPr="00183355" w:rsidRDefault="000B3A8E" w:rsidP="000B3A8E">
      <w:pPr>
        <w:pStyle w:val="ListParagraph"/>
        <w:numPr>
          <w:ilvl w:val="0"/>
          <w:numId w:val="8"/>
        </w:numPr>
        <w:spacing w:after="160" w:line="259" w:lineRule="auto"/>
        <w:jc w:val="left"/>
        <w:rPr>
          <w:szCs w:val="24"/>
        </w:rPr>
      </w:pPr>
      <w:r>
        <w:rPr>
          <w:szCs w:val="24"/>
        </w:rPr>
        <w:t xml:space="preserve"> </w:t>
      </w:r>
      <w:r w:rsidRPr="00183355">
        <w:rPr>
          <w:szCs w:val="24"/>
        </w:rPr>
        <w:t>Timeline</w:t>
      </w:r>
    </w:p>
    <w:p w14:paraId="0E6E5CD2" w14:textId="77777777" w:rsidR="000B3A8E" w:rsidRDefault="000B3A8E" w:rsidP="000B3A8E">
      <w:pPr>
        <w:pStyle w:val="ListParagraph"/>
        <w:numPr>
          <w:ilvl w:val="0"/>
          <w:numId w:val="8"/>
        </w:numPr>
        <w:spacing w:after="160" w:line="259" w:lineRule="auto"/>
        <w:jc w:val="left"/>
        <w:rPr>
          <w:szCs w:val="24"/>
        </w:rPr>
      </w:pPr>
      <w:r>
        <w:rPr>
          <w:szCs w:val="24"/>
        </w:rPr>
        <w:t xml:space="preserve"> </w:t>
      </w:r>
      <w:r w:rsidRPr="00183355">
        <w:rPr>
          <w:szCs w:val="24"/>
        </w:rPr>
        <w:t xml:space="preserve">How to monitor  </w:t>
      </w:r>
    </w:p>
    <w:p w14:paraId="3AEB8BC7" w14:textId="77777777" w:rsidR="000B3A8E" w:rsidRDefault="000B3A8E" w:rsidP="000B3A8E">
      <w:pPr>
        <w:spacing w:after="160" w:line="259" w:lineRule="auto"/>
        <w:jc w:val="left"/>
        <w:rPr>
          <w:szCs w:val="24"/>
        </w:rPr>
      </w:pPr>
    </w:p>
    <w:p w14:paraId="795E2090" w14:textId="77777777" w:rsidR="000B3A8E" w:rsidRDefault="000B3A8E" w:rsidP="000B3A8E">
      <w:pPr>
        <w:pStyle w:val="CommentText"/>
        <w:rPr>
          <w:rFonts w:ascii="Calibri" w:hAnsi="Calibri" w:cs="Segoe UI"/>
          <w:color w:val="201F1E"/>
          <w:sz w:val="22"/>
          <w:lang w:val="en-GB"/>
        </w:rPr>
      </w:pPr>
      <w:r>
        <w:t xml:space="preserve">If there is disagreement amongst participants about the recommendations, then </w:t>
      </w:r>
      <w:r>
        <w:rPr>
          <w:rFonts w:ascii="Calibri" w:hAnsi="Calibri" w:cs="Segoe UI"/>
          <w:color w:val="201F1E"/>
          <w:sz w:val="22"/>
          <w:lang w:val="en-GB"/>
        </w:rPr>
        <w:t>i</w:t>
      </w:r>
      <w:r w:rsidRPr="00490327">
        <w:rPr>
          <w:rFonts w:ascii="Calibri" w:hAnsi="Calibri" w:cs="Segoe UI"/>
          <w:color w:val="201F1E"/>
          <w:sz w:val="22"/>
          <w:lang w:val="en-GB"/>
        </w:rPr>
        <w:t>t will be important to note the differences of opinion by stakeholder group</w:t>
      </w:r>
      <w:r>
        <w:rPr>
          <w:rFonts w:ascii="Calibri" w:hAnsi="Calibri" w:cs="Segoe UI"/>
          <w:color w:val="201F1E"/>
          <w:sz w:val="22"/>
          <w:lang w:val="en-GB"/>
        </w:rPr>
        <w:t>s</w:t>
      </w:r>
      <w:r w:rsidRPr="00490327">
        <w:rPr>
          <w:rFonts w:ascii="Calibri" w:hAnsi="Calibri" w:cs="Segoe UI"/>
          <w:color w:val="201F1E"/>
          <w:sz w:val="22"/>
          <w:lang w:val="en-GB"/>
        </w:rPr>
        <w:t xml:space="preserve"> (not by individual</w:t>
      </w:r>
      <w:r>
        <w:rPr>
          <w:rFonts w:ascii="Calibri" w:hAnsi="Calibri" w:cs="Segoe UI"/>
          <w:color w:val="201F1E"/>
          <w:sz w:val="22"/>
          <w:lang w:val="en-GB"/>
        </w:rPr>
        <w:t>s</w:t>
      </w:r>
      <w:r w:rsidRPr="00490327">
        <w:rPr>
          <w:rFonts w:ascii="Calibri" w:hAnsi="Calibri" w:cs="Segoe UI"/>
          <w:color w:val="201F1E"/>
          <w:sz w:val="22"/>
          <w:lang w:val="en-GB"/>
        </w:rPr>
        <w:t xml:space="preserve">) as a record of any main disagreement. </w:t>
      </w:r>
    </w:p>
    <w:p w14:paraId="2B143B43" w14:textId="77777777" w:rsidR="000B3A8E" w:rsidRDefault="000B3A8E" w:rsidP="000B3A8E">
      <w:pPr>
        <w:pStyle w:val="CommentText"/>
        <w:rPr>
          <w:rFonts w:ascii="Calibri" w:hAnsi="Calibri" w:cs="Segoe UI"/>
          <w:color w:val="201F1E"/>
          <w:sz w:val="22"/>
          <w:lang w:val="en-GB"/>
        </w:rPr>
      </w:pPr>
    </w:p>
    <w:p w14:paraId="42323210" w14:textId="77777777" w:rsidR="000B3A8E" w:rsidRPr="00490327" w:rsidRDefault="000B3A8E" w:rsidP="000B3A8E">
      <w:pPr>
        <w:spacing w:after="160" w:line="259" w:lineRule="auto"/>
        <w:jc w:val="left"/>
        <w:rPr>
          <w:szCs w:val="24"/>
        </w:rPr>
      </w:pPr>
      <w:r w:rsidRPr="00490327">
        <w:rPr>
          <w:rFonts w:ascii="Calibri" w:hAnsi="Calibri" w:cs="Segoe UI"/>
          <w:color w:val="201F1E"/>
          <w:sz w:val="22"/>
          <w:lang w:val="en-GB"/>
        </w:rPr>
        <w:t xml:space="preserve">Similarly, it will be important to indicate the level of support for key </w:t>
      </w:r>
      <w:r>
        <w:rPr>
          <w:rFonts w:ascii="Calibri" w:hAnsi="Calibri" w:cs="Segoe UI"/>
          <w:color w:val="201F1E"/>
          <w:sz w:val="22"/>
          <w:lang w:val="en-GB"/>
        </w:rPr>
        <w:t>recommendations</w:t>
      </w:r>
      <w:r w:rsidRPr="00490327">
        <w:rPr>
          <w:rFonts w:ascii="Calibri" w:hAnsi="Calibri" w:cs="Segoe UI"/>
          <w:color w:val="201F1E"/>
          <w:sz w:val="22"/>
          <w:lang w:val="en-GB"/>
        </w:rPr>
        <w:t xml:space="preserve"> (some, majority, all).</w:t>
      </w:r>
    </w:p>
    <w:p w14:paraId="294D0B4F" w14:textId="1AB7568C" w:rsidR="000B3A8E" w:rsidRDefault="000B3A8E">
      <w:pPr>
        <w:pStyle w:val="CommentText"/>
      </w:pPr>
    </w:p>
  </w:comment>
  <w:comment w:id="29" w:author="Microsoft Office User" w:date="2021-06-15T21:49:00Z" w:initials="MOU">
    <w:p w14:paraId="41B1093D" w14:textId="77777777" w:rsidR="000B3A8E" w:rsidRDefault="000B3A8E" w:rsidP="000B3A8E">
      <w:pPr>
        <w:pStyle w:val="CommentText"/>
      </w:pPr>
      <w:r>
        <w:rPr>
          <w:rStyle w:val="CommentReference"/>
        </w:rPr>
        <w:annotationRef/>
      </w:r>
      <w:r>
        <w:rPr>
          <w:rStyle w:val="CommentReference"/>
        </w:rPr>
        <w:annotationRef/>
      </w:r>
      <w:r>
        <w:t xml:space="preserve">In this section, please include: </w:t>
      </w:r>
    </w:p>
    <w:p w14:paraId="3FBC4938" w14:textId="77777777" w:rsidR="000B3A8E" w:rsidRDefault="000B3A8E" w:rsidP="000B3A8E">
      <w:pPr>
        <w:pStyle w:val="CommentText"/>
      </w:pPr>
    </w:p>
    <w:p w14:paraId="3551BDF0" w14:textId="77777777" w:rsidR="000B3A8E" w:rsidRDefault="000B3A8E" w:rsidP="000B3A8E">
      <w:pPr>
        <w:pStyle w:val="CommentText"/>
        <w:numPr>
          <w:ilvl w:val="0"/>
          <w:numId w:val="11"/>
        </w:numPr>
      </w:pPr>
      <w:r>
        <w:t xml:space="preserve"> </w:t>
      </w:r>
      <w:r w:rsidRPr="00490327">
        <w:t>next steps to operationalize the agreements and recommendations</w:t>
      </w:r>
    </w:p>
    <w:p w14:paraId="1BF07CCD" w14:textId="77777777" w:rsidR="000B3A8E" w:rsidRDefault="000B3A8E" w:rsidP="000B3A8E">
      <w:pPr>
        <w:pStyle w:val="CommentText"/>
        <w:numPr>
          <w:ilvl w:val="0"/>
          <w:numId w:val="11"/>
        </w:numPr>
      </w:pPr>
      <w:r>
        <w:t xml:space="preserve"> the development of a plan for implementing and monitoring</w:t>
      </w:r>
    </w:p>
    <w:p w14:paraId="73F08B6D" w14:textId="77777777" w:rsidR="000B3A8E" w:rsidRDefault="000B3A8E" w:rsidP="000B3A8E">
      <w:pPr>
        <w:pStyle w:val="CommentText"/>
        <w:numPr>
          <w:ilvl w:val="0"/>
          <w:numId w:val="11"/>
        </w:numPr>
      </w:pPr>
      <w:r>
        <w:t xml:space="preserve"> any plans for dissemination </w:t>
      </w:r>
    </w:p>
    <w:p w14:paraId="4A856E68" w14:textId="6E21D552" w:rsidR="000B3A8E" w:rsidRDefault="000B3A8E">
      <w:pPr>
        <w:pStyle w:val="CommentText"/>
      </w:pPr>
    </w:p>
  </w:comment>
  <w:comment w:id="32" w:author="Microsoft Office User" w:date="2021-06-15T21:49:00Z" w:initials="MOU">
    <w:p w14:paraId="38B4B908" w14:textId="77777777" w:rsidR="000B3A8E" w:rsidRDefault="000B3A8E" w:rsidP="000B3A8E">
      <w:pPr>
        <w:pStyle w:val="CommentText"/>
      </w:pPr>
      <w:r>
        <w:rPr>
          <w:rStyle w:val="CommentReference"/>
        </w:rPr>
        <w:annotationRef/>
      </w:r>
      <w:r>
        <w:rPr>
          <w:rStyle w:val="CommentReference"/>
        </w:rPr>
        <w:annotationRef/>
      </w:r>
      <w:r>
        <w:t>This annex should include a list of workshop participants (with their affiliations) and facilitators (with their affiliations), if the participants agree to be included.</w:t>
      </w:r>
    </w:p>
    <w:p w14:paraId="4D8C7FD0" w14:textId="082B3A42" w:rsidR="000B3A8E" w:rsidRDefault="000B3A8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1975E7" w15:done="0"/>
  <w15:commentEx w15:paraId="4E32C404" w15:done="0"/>
  <w15:commentEx w15:paraId="6EA1B9B0" w15:done="0"/>
  <w15:commentEx w15:paraId="106C167B" w15:done="0"/>
  <w15:commentEx w15:paraId="72010BD2" w15:done="0"/>
  <w15:commentEx w15:paraId="4AE1F1B8" w15:done="0"/>
  <w15:commentEx w15:paraId="61B38285" w15:done="0"/>
  <w15:commentEx w15:paraId="294D0B4F" w15:done="0"/>
  <w15:commentEx w15:paraId="4A856E68" w15:done="0"/>
  <w15:commentEx w15:paraId="4D8C7F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39E8B" w16cex:dateUtc="2021-06-15T19:47:00Z"/>
  <w16cex:commentExtensible w16cex:durableId="24739E9A" w16cex:dateUtc="2021-06-15T19:48:00Z"/>
  <w16cex:commentExtensible w16cex:durableId="24739EAF" w16cex:dateUtc="2021-06-15T19:48:00Z"/>
  <w16cex:commentExtensible w16cex:durableId="24739EBC" w16cex:dateUtc="2021-06-15T19:48:00Z"/>
  <w16cex:commentExtensible w16cex:durableId="24739EC9" w16cex:dateUtc="2021-06-15T19:48:00Z"/>
  <w16cex:commentExtensible w16cex:durableId="24739ED6" w16cex:dateUtc="2021-06-15T19:49:00Z"/>
  <w16cex:commentExtensible w16cex:durableId="24739EE1" w16cex:dateUtc="2021-06-15T19:49:00Z"/>
  <w16cex:commentExtensible w16cex:durableId="24739EEC" w16cex:dateUtc="2021-06-15T19:49:00Z"/>
  <w16cex:commentExtensible w16cex:durableId="24739EF8" w16cex:dateUtc="2021-06-15T19:49:00Z"/>
  <w16cex:commentExtensible w16cex:durableId="24739F05" w16cex:dateUtc="2021-06-15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1975E7" w16cid:durableId="24739E8B"/>
  <w16cid:commentId w16cid:paraId="4E32C404" w16cid:durableId="24739E9A"/>
  <w16cid:commentId w16cid:paraId="6EA1B9B0" w16cid:durableId="24739EAF"/>
  <w16cid:commentId w16cid:paraId="106C167B" w16cid:durableId="24739EBC"/>
  <w16cid:commentId w16cid:paraId="72010BD2" w16cid:durableId="24739EC9"/>
  <w16cid:commentId w16cid:paraId="4AE1F1B8" w16cid:durableId="24739ED6"/>
  <w16cid:commentId w16cid:paraId="61B38285" w16cid:durableId="24739EE1"/>
  <w16cid:commentId w16cid:paraId="294D0B4F" w16cid:durableId="24739EEC"/>
  <w16cid:commentId w16cid:paraId="4A856E68" w16cid:durableId="24739EF8"/>
  <w16cid:commentId w16cid:paraId="4D8C7FD0" w16cid:durableId="24739F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67466" w14:textId="77777777" w:rsidR="008011C9" w:rsidRDefault="008011C9" w:rsidP="00DE64A6">
      <w:pPr>
        <w:spacing w:after="0" w:line="240" w:lineRule="auto"/>
      </w:pPr>
      <w:r>
        <w:separator/>
      </w:r>
    </w:p>
  </w:endnote>
  <w:endnote w:type="continuationSeparator" w:id="0">
    <w:p w14:paraId="5026EA24" w14:textId="77777777" w:rsidR="008011C9" w:rsidRDefault="008011C9" w:rsidP="00DE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UI">
    <w:altName w:val="Cambria"/>
    <w:panose1 w:val="020B0604020202020204"/>
    <w:charset w:val="00"/>
    <w:family w:val="swiss"/>
    <w:notTrueType/>
    <w:pitch w:val="default"/>
    <w:sig w:usb0="00000003" w:usb1="00000000" w:usb2="00000000" w:usb3="00000000" w:csb0="00000001" w:csb1="00000000"/>
  </w:font>
  <w:font w:name="OfficinaSansStd-Bold">
    <w:altName w:val="Calibri"/>
    <w:panose1 w:val="020B0604020202020204"/>
    <w:charset w:val="00"/>
    <w:family w:val="swiss"/>
    <w:notTrueType/>
    <w:pitch w:val="default"/>
    <w:sig w:usb0="00000003" w:usb1="00000000" w:usb2="00000000" w:usb3="00000000" w:csb0="00000001" w:csb1="00000000"/>
  </w:font>
  <w:font w:name="SegoeUI-SemiBold">
    <w:altName w:val="Cambria"/>
    <w:panose1 w:val="020B0604020202020204"/>
    <w:charset w:val="00"/>
    <w:family w:val="swiss"/>
    <w:notTrueType/>
    <w:pitch w:val="default"/>
    <w:sig w:usb0="00000003" w:usb1="00000000" w:usb2="00000000" w:usb3="00000000" w:csb0="00000001" w:csb1="00000000"/>
  </w:font>
  <w:font w:name="SegoeUI-Bold">
    <w:altName w:val="Cambria"/>
    <w:panose1 w:val="020B0604020202020204"/>
    <w:charset w:val="00"/>
    <w:family w:val="swiss"/>
    <w:notTrueType/>
    <w:pitch w:val="default"/>
    <w:sig w:usb0="00000003" w:usb1="00000000" w:usb2="00000000" w:usb3="00000000" w:csb0="00000001" w:csb1="00000000"/>
  </w:font>
  <w:font w:name="SegoeUI-Italic">
    <w:altName w:val="Segoe UI"/>
    <w:panose1 w:val="020B0604020202020204"/>
    <w:charset w:val="00"/>
    <w:family w:val="swiss"/>
    <w:notTrueType/>
    <w:pitch w:val="default"/>
    <w:sig w:usb0="00000003" w:usb1="00000000" w:usb2="00000000" w:usb3="00000000" w:csb0="00000001" w:csb1="00000000"/>
  </w:font>
  <w:font w:name="American Typewriter">
    <w:altName w:val="American Typewriter"/>
    <w:panose1 w:val="02090604020004020304"/>
    <w:charset w:val="4D"/>
    <w:family w:val="roman"/>
    <w:pitch w:val="variable"/>
    <w:sig w:usb0="A000006F"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A3BE" w14:textId="77777777" w:rsidR="006E4BC7" w:rsidRDefault="006E4BC7" w:rsidP="002322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ECBB51" w14:textId="77777777" w:rsidR="006E4BC7" w:rsidRDefault="006E4BC7" w:rsidP="002322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3D41A" w14:textId="77777777" w:rsidR="006E4BC7" w:rsidRPr="00001BEC" w:rsidRDefault="006E4BC7" w:rsidP="00001BEC">
    <w:pPr>
      <w:pStyle w:val="Footer"/>
      <w:framePr w:wrap="around" w:vAnchor="text" w:hAnchor="page" w:x="10621" w:y="-66"/>
      <w:rPr>
        <w:rStyle w:val="PageNumber"/>
      </w:rPr>
    </w:pPr>
    <w:r w:rsidRPr="00001BEC">
      <w:rPr>
        <w:rStyle w:val="PageNumber"/>
      </w:rPr>
      <w:fldChar w:fldCharType="begin"/>
    </w:r>
    <w:r w:rsidRPr="00001BEC">
      <w:rPr>
        <w:rStyle w:val="PageNumber"/>
      </w:rPr>
      <w:instrText xml:space="preserve">PAGE  </w:instrText>
    </w:r>
    <w:r w:rsidRPr="00001BEC">
      <w:rPr>
        <w:rStyle w:val="PageNumber"/>
      </w:rPr>
      <w:fldChar w:fldCharType="separate"/>
    </w:r>
    <w:r w:rsidR="005D5C6B">
      <w:rPr>
        <w:rStyle w:val="PageNumber"/>
        <w:noProof/>
      </w:rPr>
      <w:t>2</w:t>
    </w:r>
    <w:r w:rsidRPr="00001BEC">
      <w:rPr>
        <w:rStyle w:val="PageNumber"/>
      </w:rPr>
      <w:fldChar w:fldCharType="end"/>
    </w:r>
  </w:p>
  <w:p w14:paraId="5FACC4C8" w14:textId="77777777" w:rsidR="006E4BC7" w:rsidRDefault="006E4BC7" w:rsidP="002322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2D9E2" w14:textId="77777777" w:rsidR="008011C9" w:rsidRDefault="008011C9" w:rsidP="00DE64A6">
      <w:pPr>
        <w:spacing w:after="0" w:line="240" w:lineRule="auto"/>
      </w:pPr>
      <w:r>
        <w:separator/>
      </w:r>
    </w:p>
  </w:footnote>
  <w:footnote w:type="continuationSeparator" w:id="0">
    <w:p w14:paraId="2E32637C" w14:textId="77777777" w:rsidR="008011C9" w:rsidRDefault="008011C9" w:rsidP="00DE6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73AC"/>
    <w:multiLevelType w:val="multilevel"/>
    <w:tmpl w:val="97D2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555DEB"/>
    <w:multiLevelType w:val="hybridMultilevel"/>
    <w:tmpl w:val="A64AE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DC5F43"/>
    <w:multiLevelType w:val="hybridMultilevel"/>
    <w:tmpl w:val="05E4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C13BC"/>
    <w:multiLevelType w:val="hybridMultilevel"/>
    <w:tmpl w:val="9E06D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C842EF"/>
    <w:multiLevelType w:val="hybridMultilevel"/>
    <w:tmpl w:val="3E66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2477CD"/>
    <w:multiLevelType w:val="hybridMultilevel"/>
    <w:tmpl w:val="C5A8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246CD"/>
    <w:multiLevelType w:val="hybridMultilevel"/>
    <w:tmpl w:val="2BB66F4E"/>
    <w:lvl w:ilvl="0" w:tplc="BF1AE7A4">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76F94"/>
    <w:multiLevelType w:val="hybridMultilevel"/>
    <w:tmpl w:val="B6FC8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611000"/>
    <w:multiLevelType w:val="hybridMultilevel"/>
    <w:tmpl w:val="0E44B350"/>
    <w:lvl w:ilvl="0" w:tplc="F61407F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E46CE1"/>
    <w:multiLevelType w:val="hybridMultilevel"/>
    <w:tmpl w:val="84B4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55726D"/>
    <w:multiLevelType w:val="hybridMultilevel"/>
    <w:tmpl w:val="1B342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C37B77"/>
    <w:multiLevelType w:val="hybridMultilevel"/>
    <w:tmpl w:val="CFC8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3"/>
  </w:num>
  <w:num w:numId="5">
    <w:abstractNumId w:val="7"/>
  </w:num>
  <w:num w:numId="6">
    <w:abstractNumId w:val="4"/>
  </w:num>
  <w:num w:numId="7">
    <w:abstractNumId w:val="11"/>
  </w:num>
  <w:num w:numId="8">
    <w:abstractNumId w:val="6"/>
  </w:num>
  <w:num w:numId="9">
    <w:abstractNumId w:val="9"/>
  </w:num>
  <w:num w:numId="10">
    <w:abstractNumId w:val="2"/>
  </w:num>
  <w:num w:numId="11">
    <w:abstractNumId w:val="8"/>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4A6"/>
    <w:rsid w:val="00001BEC"/>
    <w:rsid w:val="00072E13"/>
    <w:rsid w:val="000B3A8E"/>
    <w:rsid w:val="000C3CD9"/>
    <w:rsid w:val="00110A6D"/>
    <w:rsid w:val="001564E1"/>
    <w:rsid w:val="00216CB5"/>
    <w:rsid w:val="00227304"/>
    <w:rsid w:val="00232280"/>
    <w:rsid w:val="002F31BE"/>
    <w:rsid w:val="00345AB2"/>
    <w:rsid w:val="003769FF"/>
    <w:rsid w:val="003A501E"/>
    <w:rsid w:val="00423D56"/>
    <w:rsid w:val="004661A9"/>
    <w:rsid w:val="00484FEE"/>
    <w:rsid w:val="00490327"/>
    <w:rsid w:val="004D0F66"/>
    <w:rsid w:val="004E4490"/>
    <w:rsid w:val="00541F7B"/>
    <w:rsid w:val="00550489"/>
    <w:rsid w:val="005801E7"/>
    <w:rsid w:val="005D3DD4"/>
    <w:rsid w:val="005D5C6B"/>
    <w:rsid w:val="006E22C6"/>
    <w:rsid w:val="006E4BC7"/>
    <w:rsid w:val="007574A2"/>
    <w:rsid w:val="008011C9"/>
    <w:rsid w:val="008724EF"/>
    <w:rsid w:val="0098191E"/>
    <w:rsid w:val="00A42A49"/>
    <w:rsid w:val="00A57A49"/>
    <w:rsid w:val="00A72EF9"/>
    <w:rsid w:val="00B26B1D"/>
    <w:rsid w:val="00B451B2"/>
    <w:rsid w:val="00B908CF"/>
    <w:rsid w:val="00C25869"/>
    <w:rsid w:val="00C56FF9"/>
    <w:rsid w:val="00C70A5A"/>
    <w:rsid w:val="00CA7CB2"/>
    <w:rsid w:val="00CD7395"/>
    <w:rsid w:val="00D17141"/>
    <w:rsid w:val="00D573B8"/>
    <w:rsid w:val="00DA37BC"/>
    <w:rsid w:val="00DE09D6"/>
    <w:rsid w:val="00DE64A6"/>
    <w:rsid w:val="00DE6763"/>
    <w:rsid w:val="00E74AFA"/>
    <w:rsid w:val="00F156FA"/>
    <w:rsid w:val="00F3318F"/>
    <w:rsid w:val="00F57F27"/>
    <w:rsid w:val="00FB6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CFE8B"/>
  <w14:defaultImageDpi w14:val="300"/>
  <w15:docId w15:val="{086157EC-AAD1-2647-9030-CF0E87DD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4A6"/>
    <w:pPr>
      <w:spacing w:after="240" w:line="300" w:lineRule="exact"/>
      <w:jc w:val="both"/>
    </w:pPr>
    <w:rPr>
      <w:rFonts w:asciiTheme="majorHAnsi" w:eastAsia="Times New Roman" w:hAnsiTheme="majorHAnsi" w:cs="Times New Roman"/>
      <w:szCs w:val="22"/>
    </w:rPr>
  </w:style>
  <w:style w:type="paragraph" w:styleId="Heading1">
    <w:name w:val="heading 1"/>
    <w:basedOn w:val="Normal"/>
    <w:next w:val="Normal"/>
    <w:link w:val="Heading1Char"/>
    <w:uiPriority w:val="9"/>
    <w:qFormat/>
    <w:rsid w:val="00DE64A6"/>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DE64A6"/>
    <w:pPr>
      <w:keepNext/>
      <w:keepLines/>
      <w:spacing w:before="40" w:after="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56FF9"/>
    <w:pPr>
      <w:keepNext/>
      <w:keepLines/>
      <w:spacing w:before="40" w:after="0"/>
      <w:outlineLvl w:val="2"/>
    </w:pPr>
    <w:rPr>
      <w:rFonts w:eastAsiaTheme="majorEastAsia" w:cstheme="majorBidi"/>
      <w: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232280"/>
    <w:pPr>
      <w:spacing w:before="120"/>
    </w:pPr>
    <w:rPr>
      <w:b/>
    </w:rPr>
  </w:style>
  <w:style w:type="character" w:customStyle="1" w:styleId="Heading1Char">
    <w:name w:val="Heading 1 Char"/>
    <w:basedOn w:val="DefaultParagraphFont"/>
    <w:link w:val="Heading1"/>
    <w:uiPriority w:val="9"/>
    <w:rsid w:val="00DE64A6"/>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DE64A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56FF9"/>
    <w:rPr>
      <w:rFonts w:asciiTheme="majorHAnsi" w:eastAsiaTheme="majorEastAsia" w:hAnsiTheme="majorHAnsi" w:cstheme="majorBidi"/>
      <w:i/>
      <w:color w:val="243F60" w:themeColor="accent1" w:themeShade="7F"/>
    </w:rPr>
  </w:style>
  <w:style w:type="character" w:styleId="Hyperlink">
    <w:name w:val="Hyperlink"/>
    <w:basedOn w:val="DefaultParagraphFont"/>
    <w:uiPriority w:val="99"/>
    <w:unhideWhenUsed/>
    <w:rsid w:val="00DE64A6"/>
    <w:rPr>
      <w:color w:val="0000FF" w:themeColor="hyperlink"/>
      <w:u w:val="single"/>
    </w:rPr>
  </w:style>
  <w:style w:type="character" w:customStyle="1" w:styleId="UnresolvedMention1">
    <w:name w:val="Unresolved Mention1"/>
    <w:basedOn w:val="DefaultParagraphFont"/>
    <w:uiPriority w:val="99"/>
    <w:semiHidden/>
    <w:unhideWhenUsed/>
    <w:rsid w:val="00DE64A6"/>
    <w:rPr>
      <w:color w:val="808080"/>
      <w:shd w:val="clear" w:color="auto" w:fill="E6E6E6"/>
    </w:rPr>
  </w:style>
  <w:style w:type="character" w:styleId="FollowedHyperlink">
    <w:name w:val="FollowedHyperlink"/>
    <w:basedOn w:val="DefaultParagraphFont"/>
    <w:uiPriority w:val="99"/>
    <w:semiHidden/>
    <w:unhideWhenUsed/>
    <w:rsid w:val="00DE64A6"/>
    <w:rPr>
      <w:color w:val="800080" w:themeColor="followedHyperlink"/>
      <w:u w:val="single"/>
    </w:rPr>
  </w:style>
  <w:style w:type="paragraph" w:styleId="ListParagraph">
    <w:name w:val="List Paragraph"/>
    <w:basedOn w:val="Normal"/>
    <w:uiPriority w:val="34"/>
    <w:qFormat/>
    <w:rsid w:val="00DE64A6"/>
    <w:pPr>
      <w:ind w:left="720"/>
      <w:contextualSpacing/>
    </w:pPr>
    <w:rPr>
      <w:rFonts w:eastAsiaTheme="minorHAnsi" w:cstheme="minorBidi"/>
    </w:rPr>
  </w:style>
  <w:style w:type="paragraph" w:styleId="TOCHeading">
    <w:name w:val="TOC Heading"/>
    <w:basedOn w:val="Heading1"/>
    <w:next w:val="Normal"/>
    <w:uiPriority w:val="39"/>
    <w:unhideWhenUsed/>
    <w:qFormat/>
    <w:rsid w:val="00DE64A6"/>
    <w:pPr>
      <w:outlineLvl w:val="9"/>
    </w:pPr>
  </w:style>
  <w:style w:type="paragraph" w:styleId="TOC2">
    <w:name w:val="toc 2"/>
    <w:basedOn w:val="Normal"/>
    <w:next w:val="Normal"/>
    <w:autoRedefine/>
    <w:uiPriority w:val="39"/>
    <w:unhideWhenUsed/>
    <w:rsid w:val="00DE64A6"/>
    <w:pPr>
      <w:spacing w:after="0"/>
      <w:ind w:left="240"/>
    </w:pPr>
    <w:rPr>
      <w:rFonts w:eastAsiaTheme="minorHAnsi" w:cstheme="minorBidi"/>
      <w:b/>
      <w:sz w:val="22"/>
    </w:rPr>
  </w:style>
  <w:style w:type="paragraph" w:styleId="TOC3">
    <w:name w:val="toc 3"/>
    <w:basedOn w:val="Normal"/>
    <w:next w:val="Normal"/>
    <w:autoRedefine/>
    <w:uiPriority w:val="39"/>
    <w:unhideWhenUsed/>
    <w:rsid w:val="00232280"/>
    <w:pPr>
      <w:spacing w:after="0"/>
      <w:ind w:left="480"/>
    </w:pPr>
    <w:rPr>
      <w:rFonts w:eastAsiaTheme="minorHAnsi" w:cstheme="minorBidi"/>
      <w:sz w:val="22"/>
    </w:rPr>
  </w:style>
  <w:style w:type="paragraph" w:customStyle="1" w:styleId="paragraph">
    <w:name w:val="paragraph"/>
    <w:basedOn w:val="Normal"/>
    <w:rsid w:val="00DE64A6"/>
    <w:pPr>
      <w:spacing w:before="100" w:beforeAutospacing="1" w:after="100" w:afterAutospacing="1" w:line="240" w:lineRule="auto"/>
    </w:pPr>
    <w:rPr>
      <w:rFonts w:ascii="Times New Roman" w:hAnsi="Times New Roman"/>
      <w:szCs w:val="24"/>
    </w:rPr>
  </w:style>
  <w:style w:type="character" w:customStyle="1" w:styleId="normaltextrun">
    <w:name w:val="normaltextrun"/>
    <w:basedOn w:val="DefaultParagraphFont"/>
    <w:rsid w:val="00DE64A6"/>
  </w:style>
  <w:style w:type="character" w:customStyle="1" w:styleId="eop">
    <w:name w:val="eop"/>
    <w:basedOn w:val="DefaultParagraphFont"/>
    <w:rsid w:val="00DE64A6"/>
  </w:style>
  <w:style w:type="character" w:customStyle="1" w:styleId="spellingerror">
    <w:name w:val="spellingerror"/>
    <w:basedOn w:val="DefaultParagraphFont"/>
    <w:rsid w:val="00DE64A6"/>
  </w:style>
  <w:style w:type="paragraph" w:styleId="Header">
    <w:name w:val="header"/>
    <w:basedOn w:val="Normal"/>
    <w:link w:val="HeaderChar"/>
    <w:uiPriority w:val="99"/>
    <w:unhideWhenUsed/>
    <w:rsid w:val="00DE64A6"/>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DE64A6"/>
    <w:rPr>
      <w:rFonts w:asciiTheme="majorHAnsi" w:eastAsiaTheme="minorHAnsi" w:hAnsiTheme="majorHAnsi"/>
      <w:szCs w:val="22"/>
    </w:rPr>
  </w:style>
  <w:style w:type="paragraph" w:styleId="Footer">
    <w:name w:val="footer"/>
    <w:basedOn w:val="Normal"/>
    <w:link w:val="FooterChar"/>
    <w:uiPriority w:val="99"/>
    <w:unhideWhenUsed/>
    <w:rsid w:val="00DE64A6"/>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uiPriority w:val="99"/>
    <w:rsid w:val="00DE64A6"/>
    <w:rPr>
      <w:rFonts w:asciiTheme="majorHAnsi" w:eastAsiaTheme="minorHAnsi" w:hAnsiTheme="majorHAnsi"/>
      <w:szCs w:val="22"/>
    </w:rPr>
  </w:style>
  <w:style w:type="table" w:styleId="TableGrid">
    <w:name w:val="Table Grid"/>
    <w:basedOn w:val="TableNormal"/>
    <w:uiPriority w:val="39"/>
    <w:rsid w:val="00DE64A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vancedproofingissue">
    <w:name w:val="advancedproofingissue"/>
    <w:basedOn w:val="DefaultParagraphFont"/>
    <w:rsid w:val="00DE64A6"/>
  </w:style>
  <w:style w:type="character" w:customStyle="1" w:styleId="contextualspellingandgrammarerror">
    <w:name w:val="contextualspellingandgrammarerror"/>
    <w:basedOn w:val="DefaultParagraphFont"/>
    <w:rsid w:val="00DE64A6"/>
  </w:style>
  <w:style w:type="paragraph" w:styleId="FootnoteText">
    <w:name w:val="footnote text"/>
    <w:basedOn w:val="Normal"/>
    <w:link w:val="FootnoteTextChar"/>
    <w:uiPriority w:val="99"/>
    <w:unhideWhenUsed/>
    <w:rsid w:val="00DE64A6"/>
    <w:pPr>
      <w:spacing w:after="0"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rsid w:val="00DE64A6"/>
    <w:rPr>
      <w:rFonts w:asciiTheme="majorHAnsi" w:eastAsiaTheme="minorHAnsi" w:hAnsiTheme="majorHAnsi"/>
      <w:sz w:val="20"/>
      <w:szCs w:val="20"/>
    </w:rPr>
  </w:style>
  <w:style w:type="character" w:styleId="FootnoteReference">
    <w:name w:val="footnote reference"/>
    <w:basedOn w:val="DefaultParagraphFont"/>
    <w:uiPriority w:val="99"/>
    <w:unhideWhenUsed/>
    <w:rsid w:val="00DE64A6"/>
    <w:rPr>
      <w:vertAlign w:val="superscript"/>
    </w:rPr>
  </w:style>
  <w:style w:type="paragraph" w:styleId="Caption">
    <w:name w:val="caption"/>
    <w:basedOn w:val="Normal"/>
    <w:next w:val="Normal"/>
    <w:uiPriority w:val="35"/>
    <w:unhideWhenUsed/>
    <w:qFormat/>
    <w:rsid w:val="00DE64A6"/>
    <w:pPr>
      <w:spacing w:after="200" w:line="240" w:lineRule="auto"/>
    </w:pPr>
    <w:rPr>
      <w:rFonts w:eastAsiaTheme="minorHAnsi" w:cstheme="minorBidi"/>
      <w:i/>
      <w:iCs/>
      <w:color w:val="1F497D" w:themeColor="text2"/>
      <w:sz w:val="18"/>
      <w:szCs w:val="18"/>
    </w:rPr>
  </w:style>
  <w:style w:type="paragraph" w:styleId="NoSpacing">
    <w:name w:val="No Spacing"/>
    <w:link w:val="NoSpacingChar"/>
    <w:uiPriority w:val="1"/>
    <w:qFormat/>
    <w:rsid w:val="00DE64A6"/>
    <w:rPr>
      <w:rFonts w:cs="Times New Roman"/>
      <w:sz w:val="22"/>
      <w:szCs w:val="22"/>
      <w:lang w:eastAsia="ja-JP"/>
    </w:rPr>
  </w:style>
  <w:style w:type="character" w:customStyle="1" w:styleId="NoSpacingChar">
    <w:name w:val="No Spacing Char"/>
    <w:basedOn w:val="DefaultParagraphFont"/>
    <w:link w:val="NoSpacing"/>
    <w:uiPriority w:val="1"/>
    <w:locked/>
    <w:rsid w:val="00DE64A6"/>
    <w:rPr>
      <w:rFonts w:cs="Times New Roman"/>
      <w:sz w:val="22"/>
      <w:szCs w:val="22"/>
      <w:lang w:eastAsia="ja-JP"/>
    </w:rPr>
  </w:style>
  <w:style w:type="paragraph" w:customStyle="1" w:styleId="KTProgramHeading3">
    <w:name w:val="KT Program_Heading 3"/>
    <w:basedOn w:val="Heading2"/>
    <w:link w:val="KTProgramHeading3Char"/>
    <w:rsid w:val="00DE64A6"/>
    <w:pPr>
      <w:spacing w:before="120" w:line="240" w:lineRule="auto"/>
    </w:pPr>
    <w:rPr>
      <w:rFonts w:ascii="Arial" w:hAnsi="Arial" w:cs="Times New Roman"/>
      <w:b/>
      <w:bCs/>
      <w:color w:val="4F81BD" w:themeColor="accent1"/>
    </w:rPr>
  </w:style>
  <w:style w:type="character" w:customStyle="1" w:styleId="KTProgramHeading3Char">
    <w:name w:val="KT Program_Heading 3 Char"/>
    <w:basedOn w:val="Heading2Char"/>
    <w:link w:val="KTProgramHeading3"/>
    <w:locked/>
    <w:rsid w:val="00DE64A6"/>
    <w:rPr>
      <w:rFonts w:ascii="Arial" w:eastAsiaTheme="majorEastAsia" w:hAnsi="Arial" w:cs="Times New Roman"/>
      <w:b/>
      <w:bCs/>
      <w:color w:val="4F81BD" w:themeColor="accent1"/>
      <w:sz w:val="26"/>
      <w:szCs w:val="26"/>
    </w:rPr>
  </w:style>
  <w:style w:type="paragraph" w:styleId="HTMLPreformatted">
    <w:name w:val="HTML Preformatted"/>
    <w:basedOn w:val="Normal"/>
    <w:link w:val="HTMLPreformattedChar"/>
    <w:uiPriority w:val="99"/>
    <w:semiHidden/>
    <w:unhideWhenUsed/>
    <w:rsid w:val="00DE6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E64A6"/>
    <w:rPr>
      <w:rFonts w:ascii="Courier New" w:eastAsia="Times New Roman" w:hAnsi="Courier New" w:cs="Courier New"/>
      <w:sz w:val="20"/>
      <w:szCs w:val="20"/>
    </w:rPr>
  </w:style>
  <w:style w:type="paragraph" w:styleId="NormalWeb">
    <w:name w:val="Normal (Web)"/>
    <w:basedOn w:val="Normal"/>
    <w:uiPriority w:val="99"/>
    <w:unhideWhenUsed/>
    <w:rsid w:val="00DE64A6"/>
    <w:pPr>
      <w:spacing w:before="100" w:beforeAutospacing="1" w:after="100" w:afterAutospacing="1" w:line="240" w:lineRule="auto"/>
    </w:pPr>
    <w:rPr>
      <w:rFonts w:ascii="Times New Roman" w:hAnsi="Times New Roman"/>
      <w:szCs w:val="24"/>
    </w:rPr>
  </w:style>
  <w:style w:type="character" w:styleId="CommentReference">
    <w:name w:val="annotation reference"/>
    <w:basedOn w:val="DefaultParagraphFont"/>
    <w:uiPriority w:val="99"/>
    <w:semiHidden/>
    <w:unhideWhenUsed/>
    <w:rsid w:val="00DE64A6"/>
    <w:rPr>
      <w:sz w:val="16"/>
      <w:szCs w:val="16"/>
    </w:rPr>
  </w:style>
  <w:style w:type="paragraph" w:styleId="CommentText">
    <w:name w:val="annotation text"/>
    <w:basedOn w:val="Normal"/>
    <w:link w:val="CommentTextChar"/>
    <w:uiPriority w:val="99"/>
    <w:unhideWhenUsed/>
    <w:rsid w:val="00DE64A6"/>
    <w:pPr>
      <w:spacing w:line="240" w:lineRule="auto"/>
    </w:pPr>
    <w:rPr>
      <w:sz w:val="20"/>
      <w:szCs w:val="20"/>
    </w:rPr>
  </w:style>
  <w:style w:type="character" w:customStyle="1" w:styleId="CommentTextChar">
    <w:name w:val="Comment Text Char"/>
    <w:basedOn w:val="DefaultParagraphFont"/>
    <w:link w:val="CommentText"/>
    <w:uiPriority w:val="99"/>
    <w:rsid w:val="00DE64A6"/>
    <w:rPr>
      <w:rFonts w:asciiTheme="majorHAnsi" w:eastAsia="Times New Roman"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E64A6"/>
    <w:rPr>
      <w:b/>
      <w:bCs/>
    </w:rPr>
  </w:style>
  <w:style w:type="character" w:customStyle="1" w:styleId="CommentSubjectChar">
    <w:name w:val="Comment Subject Char"/>
    <w:basedOn w:val="CommentTextChar"/>
    <w:link w:val="CommentSubject"/>
    <w:uiPriority w:val="99"/>
    <w:semiHidden/>
    <w:rsid w:val="00DE64A6"/>
    <w:rPr>
      <w:rFonts w:asciiTheme="majorHAnsi" w:eastAsia="Times New Roman" w:hAnsiTheme="majorHAnsi" w:cs="Times New Roman"/>
      <w:b/>
      <w:bCs/>
      <w:sz w:val="20"/>
      <w:szCs w:val="20"/>
    </w:rPr>
  </w:style>
  <w:style w:type="paragraph" w:styleId="BalloonText">
    <w:name w:val="Balloon Text"/>
    <w:basedOn w:val="Normal"/>
    <w:link w:val="BalloonTextChar"/>
    <w:uiPriority w:val="99"/>
    <w:semiHidden/>
    <w:unhideWhenUsed/>
    <w:rsid w:val="00DE6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4A6"/>
    <w:rPr>
      <w:rFonts w:ascii="Segoe UI" w:eastAsia="Times New Roman" w:hAnsi="Segoe UI" w:cs="Segoe UI"/>
      <w:sz w:val="18"/>
      <w:szCs w:val="18"/>
    </w:rPr>
  </w:style>
  <w:style w:type="paragraph" w:styleId="TOC4">
    <w:name w:val="toc 4"/>
    <w:basedOn w:val="Normal"/>
    <w:next w:val="Normal"/>
    <w:autoRedefine/>
    <w:uiPriority w:val="39"/>
    <w:unhideWhenUsed/>
    <w:rsid w:val="00232280"/>
    <w:pPr>
      <w:spacing w:after="0"/>
      <w:ind w:left="720"/>
    </w:pPr>
    <w:rPr>
      <w:rFonts w:eastAsiaTheme="minorHAnsi" w:cstheme="minorBidi"/>
      <w:sz w:val="20"/>
      <w:szCs w:val="20"/>
    </w:rPr>
  </w:style>
  <w:style w:type="paragraph" w:styleId="TOC5">
    <w:name w:val="toc 5"/>
    <w:basedOn w:val="Normal"/>
    <w:next w:val="Normal"/>
    <w:autoRedefine/>
    <w:uiPriority w:val="39"/>
    <w:unhideWhenUsed/>
    <w:rsid w:val="00DE64A6"/>
    <w:pPr>
      <w:spacing w:after="0"/>
      <w:ind w:left="960"/>
    </w:pPr>
    <w:rPr>
      <w:rFonts w:asciiTheme="minorHAnsi" w:eastAsiaTheme="minorHAnsi" w:hAnsiTheme="minorHAnsi" w:cstheme="minorBidi"/>
      <w:sz w:val="20"/>
      <w:szCs w:val="20"/>
    </w:rPr>
  </w:style>
  <w:style w:type="paragraph" w:styleId="TOC6">
    <w:name w:val="toc 6"/>
    <w:basedOn w:val="Normal"/>
    <w:next w:val="Normal"/>
    <w:autoRedefine/>
    <w:uiPriority w:val="39"/>
    <w:unhideWhenUsed/>
    <w:rsid w:val="00DE64A6"/>
    <w:pPr>
      <w:spacing w:after="0"/>
      <w:ind w:left="1200"/>
    </w:pPr>
    <w:rPr>
      <w:rFonts w:asciiTheme="minorHAnsi" w:eastAsiaTheme="minorHAnsi" w:hAnsiTheme="minorHAnsi" w:cstheme="minorBidi"/>
      <w:sz w:val="20"/>
      <w:szCs w:val="20"/>
    </w:rPr>
  </w:style>
  <w:style w:type="paragraph" w:styleId="TOC7">
    <w:name w:val="toc 7"/>
    <w:basedOn w:val="Normal"/>
    <w:next w:val="Normal"/>
    <w:autoRedefine/>
    <w:uiPriority w:val="39"/>
    <w:unhideWhenUsed/>
    <w:rsid w:val="00DE64A6"/>
    <w:pPr>
      <w:spacing w:after="0"/>
      <w:ind w:left="1440"/>
    </w:pPr>
    <w:rPr>
      <w:rFonts w:asciiTheme="minorHAnsi" w:eastAsiaTheme="minorHAnsi" w:hAnsiTheme="minorHAnsi" w:cstheme="minorBidi"/>
      <w:sz w:val="20"/>
      <w:szCs w:val="20"/>
    </w:rPr>
  </w:style>
  <w:style w:type="paragraph" w:styleId="TOC8">
    <w:name w:val="toc 8"/>
    <w:basedOn w:val="Normal"/>
    <w:next w:val="Normal"/>
    <w:autoRedefine/>
    <w:uiPriority w:val="39"/>
    <w:unhideWhenUsed/>
    <w:rsid w:val="00DE64A6"/>
    <w:pPr>
      <w:spacing w:after="0"/>
      <w:ind w:left="1680"/>
    </w:pPr>
    <w:rPr>
      <w:rFonts w:asciiTheme="minorHAnsi" w:eastAsiaTheme="minorHAnsi" w:hAnsiTheme="minorHAnsi" w:cstheme="minorBidi"/>
      <w:sz w:val="20"/>
      <w:szCs w:val="20"/>
    </w:rPr>
  </w:style>
  <w:style w:type="paragraph" w:styleId="TOC9">
    <w:name w:val="toc 9"/>
    <w:basedOn w:val="Normal"/>
    <w:next w:val="Normal"/>
    <w:autoRedefine/>
    <w:uiPriority w:val="39"/>
    <w:unhideWhenUsed/>
    <w:rsid w:val="00DE64A6"/>
    <w:pPr>
      <w:spacing w:after="0"/>
      <w:ind w:left="1920"/>
    </w:pPr>
    <w:rPr>
      <w:rFonts w:asciiTheme="minorHAnsi" w:eastAsiaTheme="minorHAnsi" w:hAnsiTheme="minorHAnsi" w:cstheme="minorBidi"/>
      <w:sz w:val="20"/>
      <w:szCs w:val="20"/>
    </w:rPr>
  </w:style>
  <w:style w:type="character" w:styleId="PageNumber">
    <w:name w:val="page number"/>
    <w:basedOn w:val="DefaultParagraphFont"/>
    <w:uiPriority w:val="99"/>
    <w:semiHidden/>
    <w:unhideWhenUsed/>
    <w:rsid w:val="00DE64A6"/>
  </w:style>
  <w:style w:type="character" w:customStyle="1" w:styleId="il">
    <w:name w:val="il"/>
    <w:basedOn w:val="DefaultParagraphFont"/>
    <w:rsid w:val="00DE64A6"/>
  </w:style>
  <w:style w:type="character" w:customStyle="1" w:styleId="apple-converted-space">
    <w:name w:val="apple-converted-space"/>
    <w:basedOn w:val="DefaultParagraphFont"/>
    <w:rsid w:val="00DE64A6"/>
  </w:style>
  <w:style w:type="paragraph" w:styleId="Revision">
    <w:name w:val="Revision"/>
    <w:hidden/>
    <w:uiPriority w:val="99"/>
    <w:semiHidden/>
    <w:rsid w:val="00FB6882"/>
    <w:rPr>
      <w:rFonts w:asciiTheme="majorHAnsi" w:eastAsia="Times New Roman" w:hAnsiTheme="majorHAns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272702">
      <w:bodyDiv w:val="1"/>
      <w:marLeft w:val="0"/>
      <w:marRight w:val="0"/>
      <w:marTop w:val="0"/>
      <w:marBottom w:val="0"/>
      <w:divBdr>
        <w:top w:val="none" w:sz="0" w:space="0" w:color="auto"/>
        <w:left w:val="none" w:sz="0" w:space="0" w:color="auto"/>
        <w:bottom w:val="none" w:sz="0" w:space="0" w:color="auto"/>
        <w:right w:val="none" w:sz="0" w:space="0" w:color="auto"/>
      </w:divBdr>
    </w:div>
    <w:div w:id="1905136721">
      <w:bodyDiv w:val="1"/>
      <w:marLeft w:val="0"/>
      <w:marRight w:val="0"/>
      <w:marTop w:val="0"/>
      <w:marBottom w:val="0"/>
      <w:divBdr>
        <w:top w:val="none" w:sz="0" w:space="0" w:color="auto"/>
        <w:left w:val="none" w:sz="0" w:space="0" w:color="auto"/>
        <w:bottom w:val="none" w:sz="0" w:space="0" w:color="auto"/>
        <w:right w:val="none" w:sz="0" w:space="0" w:color="auto"/>
      </w:divBdr>
    </w:div>
    <w:div w:id="20277513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588327B-1355-C040-A662-4F42E0EE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696</Words>
  <Characters>4042</Characters>
  <Application>Microsoft Office Word</Application>
  <DocSecurity>0</DocSecurity>
  <Lines>269</Lines>
  <Paragraphs>157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QOC Network</dc:creator>
  <cp:keywords/>
  <dc:description/>
  <cp:lastModifiedBy>Microsoft Office User</cp:lastModifiedBy>
  <cp:revision>9</cp:revision>
  <dcterms:created xsi:type="dcterms:W3CDTF">2021-01-20T18:10:00Z</dcterms:created>
  <dcterms:modified xsi:type="dcterms:W3CDTF">2021-06-15T19:50:00Z</dcterms:modified>
  <cp:category/>
</cp:coreProperties>
</file>